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Kumio Yokoigawa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Development of highly stable psychrophilic enzymes with high catalytic efficiency by protein engineering isolated., Award of Underwood Fellowship, BIOTECHNOLOGY AND BIOLOGICAL SCIENCES RESEARCH COUNCIL, UK, Aug. 2004.</w:t>
      </w:r>
    </w:p>
    <w:p>
      <w:pPr>
        <w:numPr>
          <w:numId w:val="5"/>
        </w:numPr>
        <w:autoSpaceDE w:val="off"/>
        <w:autoSpaceDN w:val="off"/>
        <w:spacing w:line="-240" w:lineRule="auto"/>
        <w:ind w:left="30"/>
      </w:pPr>
      <w:r>
        <w:rPr>
          <w:rFonts w:ascii="" w:hAnsi="" w:cs="" w:eastAsia=""/>
          <w:b w:val="true"/>
          <w:i w:val="false"/>
          <w:strike w:val="false"/>
          <w:color w:val="000000"/>
          <w:sz w:val="20"/>
          <w:u w:val="single"/>
        </w:rPr>
        <w:t>宮澤 一人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管弦楽のための《主題の無い7つの変奏曲》, 第73回日本音楽コンクール作曲部門第1位, 日本放送協会，毎日新聞社, 2004年10月.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ふたつの部屋―谷崎の『痴人の愛』―, とくしま文学賞「文芸評論部門」優秀賞,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2004年12月.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Exotic Heavy-Fermion State in Filled Skutterudte SmOs4Sb12,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杉山 典子 : </w:t>
      </w:r>
      <w:r>
        <w:rPr>
          <w:rFonts w:ascii="" w:hAnsi="" w:cs="" w:eastAsia=""/>
          <w:b w:val="false"/>
          <w:i w:val="false"/>
          <w:strike w:val="false"/>
          <w:color w:val="000000"/>
          <w:sz w:val="20"/>
          <w:u w:val="none"/>
        </w:rPr>
        <w:t xml:space="preserve">好熱性細菌由来無機ピロリン酸加水分解酵素の耐熱化機構に関する研究,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2005年1月.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京極 仁美 : </w:t>
      </w:r>
      <w:r>
        <w:rPr>
          <w:rFonts w:ascii="" w:hAnsi="" w:cs="" w:eastAsia=""/>
          <w:b w:val="false"/>
          <w:i w:val="false"/>
          <w:strike w:val="false"/>
          <w:color w:val="000000"/>
          <w:sz w:val="20"/>
          <w:u w:val="none"/>
        </w:rPr>
        <w:t xml:space="preserve">Geobacillus stearothermophillusの生育温度適応に関与するタンパク質の探索,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共通教育賞(徳島大学), 徳島大学,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的場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血中および脂肪細胞におけるアディポサイトカインレベルに及ぼすレジスタンス・トレーニングの影響, 第60回日本体力医学会大会桃太郎アワード・マスカット賞, 第60回日本体力医学会大会, 2005年9月.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東アジアにおける民俗宗教の構造と変容に関する文化人類学的研究, 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大渕 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康楽賞, </w:t>
      </w:r>
      <w:r>
        <w:rPr>
          <w:rFonts w:ascii="" w:hAnsi="" w:cs="" w:eastAsia=""/>
          <w:b w:val="false"/>
          <w:i w:val="false"/>
          <w:strike w:val="false"/>
          <w:color w:val="000000"/>
          <w:sz w:val="20"/>
          <w:u w:val="single"/>
        </w:rPr>
        <w:t>三木産業株式会社</w:t>
      </w:r>
      <w:r>
        <w:rPr>
          <w:rFonts w:ascii="" w:hAnsi="" w:cs="" w:eastAsia=""/>
          <w:b w:val="false"/>
          <w:i w:val="false"/>
          <w:strike w:val="false"/>
          <w:color w:val="000000"/>
          <w:sz w:val="20"/>
          <w:u w:val="none"/>
        </w:rPr>
        <w:t>, 2006年1月.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有馬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異人たちとの交流,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第72回郵便記念日日本郵政公社支社長感謝状, 日本郵政公社, 2005年4月.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日本スポーツ少年団指導者顕彰,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共通教育2005後期優秀教員,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2006年4月.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Shoichiro Fujisawa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Takao Hanabusa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Makoto Ohashi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徳島大学全学共通「創成学習」科目における能力自己評価, Best Presentation Award, </w:t>
      </w:r>
      <w:r>
        <w:rPr>
          <w:rFonts w:ascii="" w:hAnsi="" w:cs="" w:eastAsia=""/>
          <w:b w:val="false"/>
          <w:i w:val="false"/>
          <w:strike w:val="false"/>
          <w:color w:val="000000"/>
          <w:sz w:val="20"/>
          <w:u w:val="single"/>
        </w:rPr>
        <w:t>Japanese Society for Engineering Education</w:t>
      </w:r>
      <w:r>
        <w:rPr>
          <w:rFonts w:ascii="" w:hAnsi="" w:cs="" w:eastAsia=""/>
          <w:b w:val="false"/>
          <w:i w:val="false"/>
          <w:strike w:val="false"/>
          <w:color w:val="000000"/>
          <w:sz w:val="20"/>
          <w:u w:val="none"/>
        </w:rPr>
        <w:t>, Jul. 2006.</w:t>
      </w:r>
    </w:p>
    <w:p>
      <w:pPr>
        <w:numPr>
          <w:numId w:val="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物理学概論/力学及び熱力学,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創生学習「宇宙を探る」,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内分泌攪乱化学物質のNOMへの収着, 論文賞, 環境システム計測制御学会(EICA), 2006年5月.</w:t>
      </w:r>
    </w:p>
    <w:p>
      <w:pPr>
        <w:numPr>
          <w:numId w:val="7"/>
        </w:numPr>
        <w:autoSpaceDE w:val="off"/>
        <w:autoSpaceDN w:val="off"/>
        <w:spacing w:line="-240" w:lineRule="auto"/>
        <w:ind w:left="30"/>
      </w:pPr>
      <w:r>
        <w:rPr>
          <w:rFonts w:ascii="" w:hAnsi="" w:cs="" w:eastAsia=""/>
          <w:b w:val="true"/>
          <w:i w:val="false"/>
          <w:strike w:val="false"/>
          <w:color w:val="000000"/>
          <w:sz w:val="20"/>
          <w:u w:val="single"/>
        </w:rPr>
        <w:t>田中 智行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『金瓶梅』の感情観―感情を動かすものへの認識とその表現―, 日本中国学会賞(文学・語学部門), </w:t>
      </w:r>
      <w:r>
        <w:rPr>
          <w:rFonts w:ascii="" w:hAnsi="" w:cs="" w:eastAsia=""/>
          <w:b w:val="false"/>
          <w:i w:val="false"/>
          <w:strike w:val="false"/>
          <w:color w:val="000000"/>
          <w:sz w:val="20"/>
          <w:u w:val="single"/>
        </w:rPr>
        <w:t>日本中国学会</w:t>
      </w:r>
      <w:r>
        <w:rPr>
          <w:rFonts w:ascii="" w:hAnsi="" w:cs="" w:eastAsia=""/>
          <w:b w:val="false"/>
          <w:i w:val="false"/>
          <w:strike w:val="false"/>
          <w:color w:val="000000"/>
          <w:sz w:val="20"/>
          <w:u w:val="none"/>
        </w:rPr>
        <w:t>, 2006年10月.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Multiband Superconductivity in Filled-Skutterudite Compounds (Pr1-xLax)Os4Sb12: An Sb Nuclear-Quadrupole-Resonance Study,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共通教育賞(2006年度前期), 徳島大学全学共通教育, 2006年11月.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Azhim Azran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Masatake Akutagawa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Kazuo Yoshizaki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Shigeru Obara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Masahiro Nomura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Yohsuke Kinouchi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Blood Flow Velocities in Common Carotid Artery Changes with Age and Exercise, OUTSTANDING PAPER AWARD, INTERNATIONAL CONFERENCE ON BIOMEDICAL &amp; PHARMACEUTICAL ENGINEERING, Dec. 2006.</w:t>
      </w:r>
    </w:p>
    <w:p>
      <w:pPr>
        <w:numPr>
          <w:numId w:val="7"/>
        </w:numPr>
        <w:autoSpaceDE w:val="off"/>
        <w:autoSpaceDN w:val="off"/>
        <w:spacing w:line="-240" w:lineRule="auto"/>
        <w:ind w:left="30"/>
      </w:pPr>
      <w:r>
        <w:rPr>
          <w:rFonts w:ascii="" w:hAnsi="" w:cs="" w:eastAsia=""/>
          <w:b w:val="true"/>
          <w:i w:val="false"/>
          <w:strike w:val="false"/>
          <w:color w:val="000000"/>
          <w:sz w:val="20"/>
          <w:u w:val="single"/>
        </w:rPr>
        <w:t>Jun Sekizawa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Paper of the Year, Human and Ecological Risk Assessment, 2007.</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Universal Scaling in the Dynamical Conductivity of Heavy Fermion Ce and Yb Compounds,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On the Symmetry of Low-Field Ordered Phase of PrFe4P12: 31P NMR,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2007年3月.</w:t>
      </w:r>
    </w:p>
    <w:p>
      <w:pPr>
        <w:numPr>
          <w:numId w:val="8"/>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共通教育の授業に対する学生の評価, 徳島大学共通教育賞, 徳島大学全学共通教育センター,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定森 秀夫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2006年度後期創成学習埋もれた文化遺産Ⅱ,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2006年度後期の全学共通教育において優秀教員に選ばれた．, 共通教育賞, 徳島大学共通教育,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環境科学入門∼人間と地球の調和をめざして, 2007年度前期共通教育賞,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2007年12月.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Observation of Symmetry Lowering Associated with the Metal-insulator transition in SmRu4P12 by 101Ru-NQR,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2007年4月.</w:t>
      </w:r>
    </w:p>
    <w:p>
      <w:pPr>
        <w:numPr>
          <w:numId w:val="8"/>
        </w:numPr>
        <w:autoSpaceDE w:val="off"/>
        <w:autoSpaceDN w:val="off"/>
        <w:spacing w:line="-240" w:lineRule="auto"/>
        <w:ind w:left="30"/>
      </w:pPr>
      <w:r>
        <w:rPr>
          <w:rFonts w:ascii="" w:hAnsi="" w:cs="" w:eastAsia=""/>
          <w:b w:val="true"/>
          <w:i w:val="false"/>
          <w:strike w:val="false"/>
          <w:color w:val="000000"/>
          <w:sz w:val="20"/>
          <w:u w:val="single"/>
        </w:rPr>
        <w:t>山本 裕史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非ステロイド系医薬品類の生態リスク初期評価, 研究奨励賞, 京都大学環境衛生工学研究会, 2007年7月.</w:t>
      </w:r>
    </w:p>
    <w:p>
      <w:pPr>
        <w:numPr>
          <w:numId w:val="8"/>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Evidence for Magnetic-Field-Induced Quadrupolar Ordering in the Heavy-Fermion Superconductor PrOs4Sb12, 第12回日本物理学会論文賞,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2007年9月.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2007年11月.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第74回郵政記念日日本郵政公社総裁感謝状, 日本郵政公社, 2007年4月.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「つたえること」と「ものづくり」∼あいのメッセージ,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2008年9月.</w:t>
      </w:r>
    </w:p>
    <w:p>
      <w:pPr>
        <w:numPr>
          <w:numId w:val="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大沼 正樹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2008年10月.</w:t>
      </w:r>
    </w:p>
    <w:p>
      <w:pPr>
        <w:numPr>
          <w:numId w:val="9"/>
        </w:numPr>
        <w:autoSpaceDE w:val="off"/>
        <w:autoSpaceDN w:val="off"/>
        <w:spacing w:line="-240" w:lineRule="auto"/>
        <w:ind w:left="30"/>
      </w:pPr>
      <w:r>
        <w:rPr>
          <w:rFonts w:ascii="" w:hAnsi="" w:cs="" w:eastAsia=""/>
          <w:b w:val="true"/>
          <w:i w:val="false"/>
          <w:strike w:val="false"/>
          <w:color w:val="000000"/>
          <w:sz w:val="20"/>
          <w:u w:val="single"/>
        </w:rPr>
        <w:t>西村 孝史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「就業形態の多様化と企業内労働市場の変容-「ワーキングパーソン調査2006」の再分析」, 2008年度SSJデータアーカイブ優秀論文賞, 東京大学社会科学研究所, 2008年7月.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Doctor Honoris Causa, West University of Timisoara, Oct. 2008.</w:t>
      </w:r>
    </w:p>
    <w:p>
      <w:pPr>
        <w:numPr>
          <w:numId w:val="9"/>
        </w:numPr>
        <w:autoSpaceDE w:val="off"/>
        <w:autoSpaceDN w:val="off"/>
        <w:spacing w:line="-240" w:lineRule="auto"/>
        <w:ind w:left="30"/>
      </w:pPr>
      <w:r>
        <w:rPr>
          <w:rFonts w:ascii="" w:hAnsi="" w:cs="" w:eastAsia=""/>
          <w:b w:val="true"/>
          <w:i w:val="false"/>
          <w:strike w:val="false"/>
          <w:color w:val="000000"/>
          <w:sz w:val="20"/>
          <w:u w:val="single"/>
        </w:rPr>
        <w:t>菅原 仁</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Abrupt Emergence of Pressure-Induced Superconductivity of 34 K in SrFe2As2: A Resistivity Study under Pressure, JPSJ注目論文賞, </w:t>
      </w:r>
      <w:r>
        <w:rPr>
          <w:rFonts w:ascii="" w:hAnsi="" w:cs="" w:eastAsia=""/>
          <w:b w:val="false"/>
          <w:i w:val="false"/>
          <w:strike w:val="false"/>
          <w:color w:val="000000"/>
          <w:sz w:val="20"/>
          <w:u w:val="single"/>
        </w:rPr>
        <w:t>日本物理学会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平井 松午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古地図・GISを活用した歴史地理学的研究,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2009年1月.</w:t>
      </w:r>
    </w:p>
    <w:p>
      <w:pPr>
        <w:numPr>
          <w:numId w:val="9"/>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 tabu search approach based on strategic vibration for competitive facility location problems with random demands, Certificate of Merit for The 2009 IAENG International Conference on Operations Research, International Conference of Engineers and Computer Scientists 2009, Mar. 2009.</w:t>
      </w:r>
    </w:p>
    <w:p>
      <w:pPr>
        <w:numPr>
          <w:numId w:val="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日本トラウマティック・ストレス学会奨励賞, 日本トラウマティック・ストレス学会, 2009年3月.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徳島県のスポーツ振興に対する表彰, 体育功労賞, </w:t>
      </w:r>
      <w:r>
        <w:rPr>
          <w:rFonts w:ascii="" w:hAnsi="" w:cs="" w:eastAsia=""/>
          <w:b w:val="false"/>
          <w:i w:val="false"/>
          <w:strike w:val="false"/>
          <w:color w:val="000000"/>
          <w:sz w:val="20"/>
          <w:u w:val="single"/>
        </w:rPr>
        <w:t>財団法人徳島県体育協会</w:t>
      </w:r>
      <w:r>
        <w:rPr>
          <w:rFonts w:ascii="" w:hAnsi="" w:cs="" w:eastAsia=""/>
          <w:b w:val="false"/>
          <w:i w:val="false"/>
          <w:strike w:val="false"/>
          <w:color w:val="000000"/>
          <w:sz w:val="20"/>
          <w:u w:val="none"/>
        </w:rPr>
        <w:t>, 2009年2月.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全学共通教育, 2009年4月.</w:t>
      </w:r>
    </w:p>
    <w:p>
      <w:pPr>
        <w:numPr>
          <w:numId w:val="10"/>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2009年度前期の全学共通教育において優秀教員に選ばれた．, 共通教育賞, 徳島大学共通教育, 2009年9月.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久保田滋，樋口直人，矢部拓也，高木竜輔編著『再帰的近代化の政治社会学:吉野川可動堰問題と民主主義の実験』，ミネルヴァ書房，2008年, 地域社会学会奨励賞(共同研究の部), 地域社会学会, 2009年5月.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橋本 恵里香 : </w:t>
      </w:r>
      <w:r>
        <w:rPr>
          <w:rFonts w:ascii="" w:hAnsi="" w:cs="" w:eastAsia=""/>
          <w:b w:val="false"/>
          <w:i w:val="false"/>
          <w:strike w:val="false"/>
          <w:color w:val="000000"/>
          <w:sz w:val="20"/>
          <w:u w:val="none"/>
        </w:rPr>
        <w:t>Increase in intracellular Zn2+ concentration by thimerosal in rat thymocytes: Intracellular Zn2+ release induced by oxidative stress, 優秀学生顕彰(学術)優秀賞, 独立行政法人日本学生支援機構, 2009年11月.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真岸 孝一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核磁気共鳴法を用いた強相関電子系物質の物性研究, 平成21年度康楽賞, 財団法人康楽会,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地域の情報化推進に功績があった, e-とくしま表彰(団体部門),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2010年1月.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Competitive facilities location problems with fuzzy random demand, Certificate of Merit for The 2010 IAENG International Conference on Operations Research, International Conference of Engineers and Computer Scientists 2010, Mar. 2010.</w:t>
      </w:r>
    </w:p>
    <w:p>
      <w:pPr>
        <w:numPr>
          <w:numId w:val="10"/>
        </w:numPr>
        <w:autoSpaceDE w:val="off"/>
        <w:autoSpaceDN w:val="off"/>
        <w:spacing w:line="-240" w:lineRule="auto"/>
        <w:ind w:left="30"/>
      </w:pPr>
      <w:r>
        <w:rPr>
          <w:rFonts w:ascii="" w:hAnsi="" w:cs="" w:eastAsia=""/>
          <w:b w:val="true"/>
          <w:i w:val="false"/>
          <w:strike w:val="false"/>
          <w:color w:val="000000"/>
          <w:sz w:val="20"/>
          <w:u w:val="single"/>
        </w:rPr>
        <w:t>地域創生センター</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地域ICT課題解決全般に関する活動において実行性の高い成果が 期待される業績を収めた, e-とくしま推進財団表彰(団体部門), 財団法人e-とくしま推進財団, 2009年11月.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共通教育賞(2009年度後期), 徳島大学全学共通教育, 2010年4月.</w:t>
      </w:r>
    </w:p>
    <w:p>
      <w:pPr>
        <w:numPr>
          <w:numId w:val="11"/>
        </w:numPr>
        <w:autoSpaceDE w:val="off"/>
        <w:autoSpaceDN w:val="off"/>
        <w:spacing w:line="-240" w:lineRule="auto"/>
        <w:ind w:left="30"/>
      </w:pPr>
      <w:r>
        <w:rPr>
          <w:rFonts w:ascii="" w:hAnsi="" w:cs="" w:eastAsia=""/>
          <w:b w:val="true"/>
          <w:i w:val="false"/>
          <w:strike w:val="false"/>
          <w:color w:val="000000"/>
          <w:sz w:val="20"/>
          <w:u w:val="single"/>
        </w:rPr>
        <w:t>田中 耕市</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地理空間学会 奨励賞, </w:t>
      </w:r>
      <w:r>
        <w:rPr>
          <w:rFonts w:ascii="" w:hAnsi="" w:cs="" w:eastAsia=""/>
          <w:b w:val="false"/>
          <w:i w:val="false"/>
          <w:strike w:val="false"/>
          <w:color w:val="000000"/>
          <w:sz w:val="20"/>
          <w:u w:val="single"/>
        </w:rPr>
        <w:t>地理空間学会</w:t>
      </w:r>
      <w:r>
        <w:rPr>
          <w:rFonts w:ascii="" w:hAnsi="" w:cs="" w:eastAsia=""/>
          <w:b w:val="false"/>
          <w:i w:val="false"/>
          <w:strike w:val="false"/>
          <w:color w:val="000000"/>
          <w:sz w:val="20"/>
          <w:u w:val="none"/>
        </w:rPr>
        <w:t>, 2010年6月.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総合型地域スポーツクラブ会員の運営参加とソーシャル・キャピタルの関連性, 九州体育・スポーツ学会奨励賞, 九州体育・スポーツ学会, 2010年8月.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日本都市再開発事業的最近動向, 2009中国第六届草原文化百家論伝『城市発展予草原文明』優秀賞, 内蒙古草原文化保存発展基金会, 2010年9月.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日本农业协同组合进行考察, 第3回中国合作経済高層論壇優秀論文3等賞, 中国合作経済学会, 2010年11月.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河内 琢也 : </w:t>
      </w:r>
      <w:r>
        <w:rPr>
          <w:rFonts w:ascii="" w:hAnsi="" w:cs="" w:eastAsia=""/>
          <w:b w:val="false"/>
          <w:i w:val="false"/>
          <w:strike w:val="false"/>
          <w:color w:val="000000"/>
          <w:sz w:val="20"/>
          <w:u w:val="none"/>
        </w:rPr>
        <w:t>Methylmercury elicits intracellular Zn2+ release in rat thymocytes: Its relation to methylmercury-induced decrease in cellular thiol content., 優秀学生顕彰(学術)奨励賞, 独立行政法人日本学生支援機構, 2010年11月.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身体活動と動脈の器質・機能変化との関係,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2011年1月.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橋本 恵里香 : </w:t>
      </w:r>
      <w:r>
        <w:rPr>
          <w:rFonts w:ascii="" w:hAnsi="" w:cs="" w:eastAsia=""/>
          <w:b w:val="false"/>
          <w:i w:val="false"/>
          <w:strike w:val="false"/>
          <w:color w:val="000000"/>
          <w:sz w:val="20"/>
          <w:u w:val="none"/>
        </w:rPr>
        <w:t xml:space="preserve">論文業績で日本学生支援機構優秀学生顕彰学術部門「優秀賞」受賞, 学生表彰(学長表彰),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読書のススメ―四国から，グローカル, とくしま出版文化賞, 徳島県文化振興財団, 2011年3月.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In Vitro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1"/>
        </w:numPr>
        <w:autoSpaceDE w:val="off"/>
        <w:autoSpaceDN w:val="off"/>
        <w:spacing w:line="-240" w:lineRule="auto"/>
        <w:ind w:left="30"/>
      </w:pPr>
      <w:r>
        <w:rPr>
          <w:rFonts w:ascii="" w:hAnsi="" w:cs="" w:eastAsia=""/>
          <w:b w:val="true"/>
          <w:i w:val="false"/>
          <w:strike w:val="false"/>
          <w:color w:val="000000"/>
          <w:sz w:val="20"/>
          <w:u w:val="single"/>
        </w:rPr>
        <w:t>Yasuo Oyama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Reviewer, Top Reviewer in Toxicology 2010, </w:t>
      </w:r>
      <w:r>
        <w:rPr>
          <w:rFonts w:ascii="" w:hAnsi="" w:cs="" w:eastAsia=""/>
          <w:b w:val="false"/>
          <w:i w:val="false"/>
          <w:strike w:val="false"/>
          <w:color w:val="000000"/>
          <w:sz w:val="20"/>
          <w:u w:val="single"/>
        </w:rPr>
        <w:t>Elsevier</w:t>
      </w:r>
      <w:r>
        <w:rPr>
          <w:rFonts w:ascii="" w:hAnsi="" w:cs="" w:eastAsia=""/>
          <w:b w:val="false"/>
          <w:i w:val="false"/>
          <w:strike w:val="false"/>
          <w:color w:val="000000"/>
          <w:sz w:val="20"/>
          <w:u w:val="none"/>
        </w:rPr>
        <w:t>, Dec. 2010.</w:t>
      </w:r>
    </w:p>
    <w:p>
      <w:pPr>
        <w:numPr>
          <w:numId w:val="12"/>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矢部 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ボランティア実践,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共通教育(教養科目群),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2011年4月.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他12名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ウェルネス総合演習(社会形成科目群), 共通教育賞(2011年度前期),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2011年9月.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山下 博武,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スポーツで子どもの笑顔を創る!∼第一回とくしま子どもアクアスロン大会の企画・運営を通して∼, 社会人基礎力育成グランプリ2012中国・四国地区予選大会 奨励賞, </w:t>
      </w:r>
      <w:r>
        <w:rPr>
          <w:rFonts w:ascii="" w:hAnsi="" w:cs="" w:eastAsia=""/>
          <w:b w:val="false"/>
          <w:i w:val="false"/>
          <w:strike w:val="false"/>
          <w:color w:val="000000"/>
          <w:sz w:val="20"/>
          <w:u w:val="single"/>
        </w:rPr>
        <w:t>日本経済新聞社</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Takeshi Uno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Stackelberg Location on a Tree Network with Fuzzy Random Quantities Demanded, Certificate of Merit for The 2011 IAENG International Conference on Operations Research, International Conference of Engineers and Computer Scientists 2011, Apr. 2011.</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Regional Agglomeration and Transfer of Pollution Technology under the presence of Transboundary Pollution,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啓祐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on The South and East Facades of Sundaland", 平成23年度 総合科学優秀賞(第1回 大学院SAS研究部重点研究優秀賞), </w:t>
      </w:r>
      <w:r>
        <w:rPr>
          <w:rFonts w:ascii="" w:hAnsi="" w:cs="" w:eastAsia=""/>
          <w:b w:val="false"/>
          <w:i w:val="false"/>
          <w:strike w:val="false"/>
          <w:color w:val="000000"/>
          <w:sz w:val="20"/>
          <w:u w:val="single"/>
        </w:rPr>
        <w:t>大学院ソシオ・アーツ・アンド・サイエンス研究部</w:t>
      </w:r>
      <w:r>
        <w:rPr>
          <w:rFonts w:ascii="" w:hAnsi="" w:cs="" w:eastAsia=""/>
          <w:b w:val="false"/>
          <w:i w:val="false"/>
          <w:strike w:val="false"/>
          <w:color w:val="000000"/>
          <w:sz w:val="20"/>
          <w:u w:val="none"/>
        </w:rPr>
        <w:t>,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総合科学優秀賞(第1回 大学院SAS研究部重点研究優秀賞), 徳島大学総合科学部,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第26回ファジィシステムシンポジウムの運営, 日本知能情報ファジィ学会 貢献賞, 日本知能情報ファジィ学会, 2011年9月.</w:t>
      </w:r>
    </w:p>
    <w:p>
      <w:pPr>
        <w:numPr>
          <w:numId w:val="12"/>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第65回記念二紀展にて絵画作品「Still Life」 F150号, 会員賞, 社団法人二紀会,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遷移金属XANESスペクトルのプリエッジピークに関する研究, 第六回浅田榮一賞, 日本分析化学会X線分析研究懇談会, 2011年10月.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資産保有課税における課税標準の選択:固定資産税(日本)とレイト(香港)の比較分析の視点, 第20回租税資料館賞(論文の部), 財団法人租税資料館, 2011年11月.</w:t>
      </w:r>
    </w:p>
    <w:p>
      <w:pPr>
        <w:numPr>
          <w:numId w:val="12"/>
        </w:numPr>
        <w:autoSpaceDE w:val="off"/>
        <w:autoSpaceDN w:val="off"/>
        <w:spacing w:line="-240" w:lineRule="auto"/>
        <w:ind w:left="30"/>
      </w:pPr>
      <w:r>
        <w:rPr>
          <w:rFonts w:ascii="" w:hAnsi="" w:cs="" w:eastAsia=""/>
          <w:b w:val="true"/>
          <w:i w:val="false"/>
          <w:strike w:val="false"/>
          <w:color w:val="000000"/>
          <w:sz w:val="20"/>
          <w:u w:val="none"/>
        </w:rPr>
        <w:t xml:space="preserve">河内 琢也 : </w:t>
      </w:r>
      <w:r>
        <w:rPr>
          <w:rFonts w:ascii="" w:hAnsi="" w:cs="" w:eastAsia=""/>
          <w:b w:val="false"/>
          <w:i w:val="false"/>
          <w:strike w:val="false"/>
          <w:color w:val="000000"/>
          <w:sz w:val="20"/>
          <w:u w:val="none"/>
        </w:rPr>
        <w:t>Triclosan, an environmental pollutant from health care products, evokes charybdotoxin-sensitive hyperpolarization in rat thymocytes, 優秀学生顕彰(学術)優秀賞, 独立行政法人日本学生支援機構,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伊ヶ崎 大理, 福山 博文 : </w:t>
      </w:r>
      <w:r>
        <w:rPr>
          <w:rFonts w:ascii="" w:hAnsi="" w:cs="" w:eastAsia=""/>
          <w:b w:val="false"/>
          <w:i w:val="false"/>
          <w:strike w:val="false"/>
          <w:color w:val="000000"/>
          <w:sz w:val="20"/>
          <w:u w:val="none"/>
        </w:rPr>
        <w:t xml:space="preserve">空間と持続可能な環境政策の理論的研究, 日本地域学会学会賞著作賞, </w:t>
      </w:r>
      <w:r>
        <w:rPr>
          <w:rFonts w:ascii="" w:hAnsi="" w:cs="" w:eastAsia=""/>
          <w:b w:val="false"/>
          <w:i w:val="false"/>
          <w:strike w:val="false"/>
          <w:color w:val="000000"/>
          <w:sz w:val="20"/>
          <w:u w:val="single"/>
        </w:rPr>
        <w:t>日本地域学会</w:t>
      </w:r>
      <w:r>
        <w:rPr>
          <w:rFonts w:ascii="" w:hAnsi="" w:cs="" w:eastAsia=""/>
          <w:b w:val="false"/>
          <w:i w:val="false"/>
          <w:strike w:val="false"/>
          <w:color w:val="000000"/>
          <w:sz w:val="20"/>
          <w:u w:val="none"/>
        </w:rPr>
        <w:t>, 2011年11月.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吉田 敦也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情報通信の発展に貢献した, 四国総合通信局長表彰, 総務省四国総合通信局, 2011年6月.</w:t>
      </w:r>
    </w:p>
    <w:p>
      <w:pPr>
        <w:numPr>
          <w:numId w:val="12"/>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スポーツ指導, 公認スポーツ指導者表彰, </w:t>
      </w:r>
      <w:r>
        <w:rPr>
          <w:rFonts w:ascii="" w:hAnsi="" w:cs="" w:eastAsia=""/>
          <w:b w:val="false"/>
          <w:i w:val="false"/>
          <w:strike w:val="false"/>
          <w:color w:val="000000"/>
          <w:sz w:val="20"/>
          <w:u w:val="single"/>
        </w:rPr>
        <w:t>財団法人 日本スポーツ協会</w:t>
      </w:r>
      <w:r>
        <w:rPr>
          <w:rFonts w:ascii="" w:hAnsi="" w:cs="" w:eastAsia=""/>
          <w:b w:val="false"/>
          <w:i w:val="false"/>
          <w:strike w:val="false"/>
          <w:color w:val="000000"/>
          <w:sz w:val="20"/>
          <w:u w:val="none"/>
        </w:rPr>
        <w:t>, 2011年12月.</w:t>
      </w:r>
    </w:p>
    <w:p>
      <w:pPr>
        <w:numPr>
          <w:numId w:val="13"/>
        </w:numPr>
        <w:autoSpaceDE w:val="off"/>
        <w:autoSpaceDN w:val="off"/>
        <w:spacing w:line="-240" w:lineRule="auto"/>
        <w:ind w:left="30"/>
      </w:pPr>
      <w:r>
        <w:rPr>
          <w:rFonts w:ascii="" w:hAnsi="" w:cs="" w:eastAsia=""/>
          <w:b w:val="true"/>
          <w:i w:val="false"/>
          <w:strike w:val="false"/>
          <w:color w:val="000000"/>
          <w:sz w:val="20"/>
          <w:u w:val="single"/>
        </w:rPr>
        <w:t>笹尾 佳代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共通教育「歴史と文化:近代文学の世界Ⅰ」,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村田 明広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構造地質学の出版により，構造地質学の普及に大きく貢献, 日本地質学会表彰,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石井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 (教養科目群),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2012年度前期全学共通教育賞, 共通教育賞, 徳島大学全学共通教育センター,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受賞講義名「気象災害を防ぐ」, 2012年度前期 全学共通教育 共通教育賞, 徳島大学全学共通教育センター,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他14名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里美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稲井 美由紀, </w:t>
      </w:r>
      <w:r>
        <w:rPr>
          <w:rFonts w:ascii="" w:hAnsi="" w:cs="" w:eastAsia=""/>
          <w:b w:val="true"/>
          <w:i w:val="false"/>
          <w:strike w:val="false"/>
          <w:color w:val="000000"/>
          <w:sz w:val="20"/>
          <w:u w:val="single"/>
        </w:rPr>
        <w:t>増田 俊哉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チオールによるカフェ酸，ジヒドロカフェ酸の抗酸化性増強効果-成分間反応物からの解析-, 第65回酸化ストレス学会学術集会優秀演題賞,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藤本 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チオールによるカフェ酸，ジヒドロカフェ酸の抗酸化性増強効果, 第65回日本酸化ストレス学会学術集会 優秀演題賞, 日本酸化ストレス学会,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w:t>
      </w:r>
    </w:p>
    <w:p>
      <w:pPr>
        <w:numPr>
          <w:numId w:val="13"/>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資産保有課税における課税標準の選択:固定資産税(日本)とレイト(香港)の比較分析の視点, 平成24年度康楽賞(教員の部),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none"/>
        </w:rPr>
        <w:t xml:space="preserve">竹内 里美 : </w:t>
      </w:r>
      <w:r>
        <w:rPr>
          <w:rFonts w:ascii="" w:hAnsi="" w:cs="" w:eastAsia=""/>
          <w:b w:val="false"/>
          <w:i w:val="false"/>
          <w:strike w:val="false"/>
          <w:color w:val="000000"/>
          <w:sz w:val="20"/>
          <w:u w:val="none"/>
        </w:rPr>
        <w:t xml:space="preserve">好熱性細菌由来Thymidylate synthase (ThyA)の大腸菌発現系および精製法の検討,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ドイツ語圏における仏教の受容に関する研究, 康楽会賞,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2013年1月.</w:t>
      </w:r>
    </w:p>
    <w:p>
      <w:pPr>
        <w:numPr>
          <w:numId w:val="13"/>
        </w:numPr>
        <w:autoSpaceDE w:val="off"/>
        <w:autoSpaceDN w:val="off"/>
        <w:spacing w:line="-240" w:lineRule="auto"/>
        <w:ind w:left="30"/>
      </w:pPr>
      <w:r>
        <w:rPr>
          <w:rFonts w:ascii="" w:hAnsi="" w:cs="" w:eastAsia=""/>
          <w:b w:val="true"/>
          <w:i w:val="false"/>
          <w:strike w:val="false"/>
          <w:color w:val="000000"/>
          <w:sz w:val="20"/>
          <w:u w:val="single"/>
        </w:rPr>
        <w:t>Kozo Mayumi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Bioeconomics, Georgescu-Roegen Award (The Maiden Recipient, Unconventional Thinking Category), The 13th Delhi Sustainable Development Summit, Feb. 2013.</w:t>
      </w:r>
    </w:p>
    <w:p>
      <w:pPr>
        <w:numPr>
          <w:numId w:val="1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優秀論文賞, 日本植物分類学会,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四国の陸上競技に関する貢献, 功労章, 四国陸上競技協会, 2012年8月.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学生陸上競技に関する貢献, 功労章, 社団法人日本学生陸上競技連合, 2012年9月.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山本 真由美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小・中学校への学習支援ボランティア学生の派遣活動と支援教育, とくしまボランティア賞,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2012年11月.</w:t>
      </w:r>
    </w:p>
    <w:p>
      <w:pPr>
        <w:numPr>
          <w:numId w:val="13"/>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徳島駅伝の運営, 徳島駅伝永年功労者表彰,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2013年1月.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鍋島 克輔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微分積分学II, 共通教育賞, 徳島大学全学共通教育(2012年度後期),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全学共通教育2012後期優秀教員,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基礎生物学実験B,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統計学,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宇宙を探る・社会性形成科目群,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2013年4月.</w:t>
      </w:r>
    </w:p>
    <w:p>
      <w:pPr>
        <w:numPr>
          <w:numId w:val="14"/>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2013前期共通教育賞,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2013年度前期全学共通教育基盤形成科目群「ドイツ語入門」,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桃子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総合科学優秀賞,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2013年7月.</w:t>
      </w:r>
    </w:p>
    <w:p>
      <w:pPr>
        <w:numPr>
          <w:numId w:val="14"/>
        </w:numPr>
        <w:autoSpaceDE w:val="off"/>
        <w:autoSpaceDN w:val="off"/>
        <w:spacing w:line="-240" w:lineRule="auto"/>
        <w:ind w:left="30"/>
      </w:pPr>
      <w:r>
        <w:rPr>
          <w:rFonts w:ascii="" w:hAnsi="" w:cs="" w:eastAsia=""/>
          <w:b w:val="true"/>
          <w:i w:val="false"/>
          <w:strike w:val="false"/>
          <w:color w:val="000000"/>
          <w:sz w:val="20"/>
          <w:u w:val="single"/>
        </w:rPr>
        <w:t>服部 武文</w:t>
      </w:r>
      <w:r>
        <w:rPr>
          <w:rFonts w:ascii="" w:hAnsi="" w:cs="" w:eastAsia=""/>
          <w:b w:val="true"/>
          <w:i w:val="false"/>
          <w:strike w:val="false"/>
          <w:color w:val="000000"/>
          <w:sz w:val="20"/>
          <w:u w:val="none"/>
        </w:rPr>
        <w:t xml:space="preserve">, Murakami Shinya, Mukai Mai, Yamada Tatsuhiko, Hirochika Hirohiko, Ike Masakazu, Tokuyasu Ken, Suzuki Shiro, Sakamoto Masahiro, Umezawa Toshiaki : </w:t>
      </w:r>
      <w:r>
        <w:rPr>
          <w:rFonts w:ascii="" w:hAnsi="" w:cs="" w:eastAsia=""/>
          <w:b w:val="false"/>
          <w:i w:val="false"/>
          <w:strike w:val="false"/>
          <w:color w:val="000000"/>
          <w:sz w:val="20"/>
          <w:u w:val="none"/>
        </w:rPr>
        <w:t>Rapid analysis of transgenic rice straw using near-infrared spectroscopy, 日本植物細胞分子生物学会論文賞, 日本植物細胞分子生物学会, 2013年9月.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福永 衣留 : </w:t>
      </w:r>
      <w:r>
        <w:rPr>
          <w:rFonts w:ascii="" w:hAnsi="" w:cs="" w:eastAsia=""/>
          <w:b w:val="false"/>
          <w:i w:val="false"/>
          <w:strike w:val="false"/>
          <w:color w:val="000000"/>
          <w:sz w:val="20"/>
          <w:u w:val="none"/>
        </w:rPr>
        <w:t>Bisabololoxide A, One of Constituents in German Chamomile Extract, Partly Attenuates Cell Death Induced by Calcium Overload, 優秀学生顕彰・学術分野奨励賞, 独立行政法人日本学生支援機構, 2013年12月.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山城 考 : </w:t>
      </w:r>
      <w:r>
        <w:rPr>
          <w:rFonts w:ascii="" w:hAnsi="" w:cs="" w:eastAsia=""/>
          <w:b w:val="false"/>
          <w:i w:val="false"/>
          <w:strike w:val="false"/>
          <w:color w:val="000000"/>
          <w:sz w:val="20"/>
          <w:u w:val="none"/>
        </w:rPr>
        <w:t>Factors affecting distribution of freshwater shrimps and prawns in the Hiwasa River, southern central Japan, 学会賞(論文賞), 日本甲殻類学会, 2014年.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阿部 桃子 : </w:t>
      </w:r>
      <w:r>
        <w:rPr>
          <w:rFonts w:ascii="" w:hAnsi="" w:cs="" w:eastAsia=""/>
          <w:b w:val="false"/>
          <w:i w:val="false"/>
          <w:strike w:val="false"/>
          <w:color w:val="000000"/>
          <w:sz w:val="20"/>
          <w:u w:val="none"/>
        </w:rPr>
        <w:t xml:space="preserve">Geobacillus属細菌由来Cytidylate kinase(CMPK)におけるアミノ酸相違残基の耐熱性への寄与の検討,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釘打ち法を使った絵画表現研究 -作品「Still life(Purple smoke)」,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西家 早紀 : </w:t>
      </w:r>
      <w:r>
        <w:rPr>
          <w:rFonts w:ascii="" w:hAnsi="" w:cs="" w:eastAsia=""/>
          <w:b w:val="false"/>
          <w:i w:val="false"/>
          <w:strike w:val="false"/>
          <w:color w:val="000000"/>
          <w:sz w:val="20"/>
          <w:u w:val="none"/>
        </w:rPr>
        <w:t xml:space="preserve">第48回日本水環境学会年会ライオン賞(学生ポスター発表賞), </w:t>
      </w:r>
      <w:r>
        <w:rPr>
          <w:rFonts w:ascii="" w:hAnsi="" w:cs="" w:eastAsia=""/>
          <w:b w:val="false"/>
          <w:i w:val="false"/>
          <w:strike w:val="false"/>
          <w:color w:val="000000"/>
          <w:sz w:val="20"/>
          <w:u w:val="single"/>
        </w:rPr>
        <w:t>社団法人 日本水環境学会</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王 冷然</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『適合性原則と私法秩序』(信山社，2010年), 津谷裕貴・消費者法学術実践賞, 津谷裕貴・消費者法学術実践賞選考委員会, 2014年3月.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環境とバイオテクノロジー,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共通教育(教養科目群),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吉岡 宏祐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2013年度後期共通教育賞, 共通教育賞, 徳島大学全学共通教育センター, 2014年4月.</w:t>
      </w:r>
    </w:p>
    <w:p>
      <w:pPr>
        <w:numPr>
          <w:numId w:val="15"/>
        </w:numPr>
        <w:autoSpaceDE w:val="off"/>
        <w:autoSpaceDN w:val="off"/>
        <w:spacing w:line="-240" w:lineRule="auto"/>
        <w:ind w:left="30"/>
      </w:pPr>
      <w:r>
        <w:rPr>
          <w:rFonts w:ascii="" w:hAnsi="" w:cs="" w:eastAsia=""/>
          <w:b w:val="true"/>
          <w:i w:val="false"/>
          <w:strike w:val="false"/>
          <w:color w:val="000000"/>
          <w:sz w:val="20"/>
          <w:u w:val="single"/>
        </w:rPr>
        <w:t>山口 鉄生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徳島大学共通教育賞, 徳島大学全学共通教育センター,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基礎生物学T,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中村 光裕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2014年度前期 共通教育賞, 徳島大学,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基礎生物学H,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佐竹 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共通教育の授業に対する学生の評価, 徳島大学共通教育賞,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2014年10月.</w:t>
      </w:r>
    </w:p>
    <w:p>
      <w:pPr>
        <w:numPr>
          <w:numId w:val="15"/>
        </w:numPr>
        <w:autoSpaceDE w:val="off"/>
        <w:autoSpaceDN w:val="off"/>
        <w:spacing w:line="-240" w:lineRule="auto"/>
        <w:ind w:left="30"/>
      </w:pPr>
      <w:r>
        <w:rPr>
          <w:rFonts w:ascii="" w:hAnsi="" w:cs="" w:eastAsia=""/>
          <w:b w:val="true"/>
          <w:i w:val="false"/>
          <w:strike w:val="false"/>
          <w:color w:val="000000"/>
          <w:sz w:val="20"/>
          <w:u w:val="none"/>
        </w:rPr>
        <w:t xml:space="preserve">白神 岬, 宮元 玲香, 丸岡 悦子, 小林 冬馬,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Jクラブを活用したプロシューマー創出戦略∼学生ボランティア体験プログラムを通して∼, 「Sport Policy for Japan 2014」最優秀賞, (公財)笹川スポーツ財団,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Optimal privatization and environmental regulation in a differentiated mixed oligopoly, 日本応用経済学会学術論文賞, </w:t>
      </w:r>
      <w:r>
        <w:rPr>
          <w:rFonts w:ascii="" w:hAnsi="" w:cs="" w:eastAsia=""/>
          <w:b w:val="false"/>
          <w:i w:val="false"/>
          <w:strike w:val="false"/>
          <w:color w:val="000000"/>
          <w:sz w:val="20"/>
          <w:u w:val="single"/>
        </w:rPr>
        <w:t>日本応用経済学会</w:t>
      </w:r>
      <w:r>
        <w:rPr>
          <w:rFonts w:ascii="" w:hAnsi="" w:cs="" w:eastAsia=""/>
          <w:b w:val="false"/>
          <w:i w:val="false"/>
          <w:strike w:val="false"/>
          <w:color w:val="000000"/>
          <w:sz w:val="20"/>
          <w:u w:val="none"/>
        </w:rPr>
        <w:t>, 2014年6月.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徳島県歯科医師会「歯科治療電話相談」のテキストマイニングによる分析, 第2回日本歯科医療管理学会賞優秀賞(教育・研究機関部門), 日本歯科医療管理学会, 2014年7月.</w:t>
      </w:r>
    </w:p>
    <w:p>
      <w:pPr>
        <w:numPr>
          <w:numId w:val="15"/>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日本カウンセリング学会奨励賞, </w:t>
      </w:r>
      <w:r>
        <w:rPr>
          <w:rFonts w:ascii="" w:hAnsi="" w:cs="" w:eastAsia=""/>
          <w:b w:val="false"/>
          <w:i w:val="false"/>
          <w:strike w:val="false"/>
          <w:color w:val="000000"/>
          <w:sz w:val="20"/>
          <w:u w:val="single"/>
        </w:rPr>
        <w:t>人間科学分野</w:t>
      </w:r>
      <w:r>
        <w:rPr>
          <w:rFonts w:ascii="" w:hAnsi="" w:cs="" w:eastAsia=""/>
          <w:b w:val="false"/>
          <w:i w:val="false"/>
          <w:strike w:val="false"/>
          <w:color w:val="000000"/>
          <w:sz w:val="20"/>
          <w:u w:val="none"/>
        </w:rPr>
        <w:t>, 2014年8月.</w:t>
      </w:r>
    </w:p>
    <w:p>
      <w:pPr>
        <w:numPr>
          <w:numId w:val="15"/>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日本歯科医療管理学会四国支部表彰, 日本歯科医療管理学会四国支部, 2014年9月.</w:t>
      </w:r>
    </w:p>
    <w:p>
      <w:pPr>
        <w:numPr>
          <w:numId w:val="15"/>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 第9回高知国際版画トリエンナーレ展準大賞, 土佐和紙国際化実行委員会, 2014年10月.</w:t>
      </w:r>
    </w:p>
    <w:p>
      <w:pPr>
        <w:numPr>
          <w:numId w:val="15"/>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平成26年度徳島大学若手研究者学長表彰, 2014年11月.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食品微生物の機能制御に関する研究, 三木康楽賞,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小田切康彦(2014)『行政-市民間協働の効用:実証的接近』法律文化社, 第13回日本NPO学会賞優秀賞, 日本NPO学会,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フランス語初級,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ヘルベルト ウォルフガング</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共通教育センター,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2015年5月.</w:t>
      </w:r>
    </w:p>
    <w:p>
      <w:pPr>
        <w:numPr>
          <w:numId w:val="16"/>
        </w:numPr>
        <w:autoSpaceDE w:val="off"/>
        <w:autoSpaceDN w:val="off"/>
        <w:spacing w:line="-240" w:lineRule="auto"/>
        <w:ind w:left="30"/>
      </w:pPr>
      <w:r>
        <w:rPr>
          <w:rFonts w:ascii="" w:hAnsi="" w:cs="" w:eastAsia=""/>
          <w:b w:val="true"/>
          <w:i w:val="false"/>
          <w:strike w:val="false"/>
          <w:color w:val="000000"/>
          <w:sz w:val="20"/>
          <w:u w:val="single"/>
        </w:rPr>
        <w:t>土屋 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生命倫理と現代社会Ⅱ,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歴史と文化(異文化/自文化研究へのいざない),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村上 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2015年度前期「共通教育賞」, 共通教育賞,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共通教育賞,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坂本 直也, 川口 新, 池田 瑞希, 豊田 真美, </w:t>
      </w:r>
      <w:r>
        <w:rPr>
          <w:rFonts w:ascii="" w:hAnsi="" w:cs="" w:eastAsia=""/>
          <w:b w:val="true"/>
          <w:i w:val="false"/>
          <w:strike w:val="false"/>
          <w:color w:val="000000"/>
          <w:sz w:val="20"/>
          <w:u w:val="single"/>
        </w:rPr>
        <w:t>行實 鉄平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ゆるスポーツは世界を変える, 「Sport Policy for Japan 2015」優秀賞, (公財)笹川スポーツ財団, 2015年11月.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共通教育賞, 2015年8月.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日本地質学会論文賞,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石田 和之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日本地方自治研究学会賞(著作部門), 日本地方自治研究学会,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積極的休息法としての軽運動とGボール椅子の組合せが監視時の心身の状態及びパフォーマンスに与える影響, 第4回大会奨励研究発表賞, 日本海洋人間学会, 2015年9月.</w:t>
      </w:r>
    </w:p>
    <w:p>
      <w:pPr>
        <w:numPr>
          <w:numId w:val="16"/>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第69回二紀展(国立新美術館)にて絵画作品「空花」F150号, 会員賞, 一般社団法人二紀会, 2015年10月.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濵地 由衣 : </w:t>
      </w:r>
      <w:r>
        <w:rPr>
          <w:rFonts w:ascii="" w:hAnsi="" w:cs="" w:eastAsia=""/>
          <w:b w:val="false"/>
          <w:i w:val="false"/>
          <w:strike w:val="false"/>
          <w:color w:val="000000"/>
          <w:sz w:val="20"/>
          <w:u w:val="none"/>
        </w:rPr>
        <w:t xml:space="preserve">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X線分光法による固体触媒材料解析および評価手法の開発, 平成27年度康楽賞, 公益財団法人 康楽会, 2016年1月.</w:t>
      </w:r>
    </w:p>
    <w:p>
      <w:pPr>
        <w:numPr>
          <w:numId w:val="16"/>
        </w:numPr>
        <w:autoSpaceDE w:val="off"/>
        <w:autoSpaceDN w:val="off"/>
        <w:spacing w:line="-240" w:lineRule="auto"/>
        <w:ind w:left="30"/>
      </w:pPr>
      <w:r>
        <w:rPr>
          <w:rFonts w:ascii="" w:hAnsi="" w:cs="" w:eastAsia=""/>
          <w:b w:val="true"/>
          <w:i w:val="false"/>
          <w:strike w:val="false"/>
          <w:color w:val="000000"/>
          <w:sz w:val="20"/>
          <w:u w:val="single"/>
        </w:rPr>
        <w:t>内藤 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空間と持続可能な環境政策の理論的研究,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2016年1月.</w:t>
      </w:r>
    </w:p>
    <w:p>
      <w:pPr>
        <w:numPr>
          <w:numId w:val="17"/>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埋もれた文化遺産Ⅱ,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つたえることとものづくり-藍染めの科学,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日置 善郎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基礎物理学f・力学概論, 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平成27年度後期共通教育賞,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線形代数学Ⅰ, 共通教育賞, </w:t>
      </w:r>
      <w:r>
        <w:rPr>
          <w:rFonts w:ascii="" w:hAnsi="" w:cs="" w:eastAsia=""/>
          <w:b w:val="false"/>
          <w:i w:val="false"/>
          <w:strike w:val="false"/>
          <w:color w:val="000000"/>
          <w:sz w:val="20"/>
          <w:u w:val="single"/>
        </w:rPr>
        <w:t>全学共通教育センター</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全学共通教育2015後期優秀教員, 共通教育賞,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2016年6月.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ミルクの科学,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富塚 昌輝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2016年度前期の教養教育についての賞,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シートゲス オラフ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教養教育賞, 2017年.</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学生表彰, </w:t>
      </w:r>
      <w:r>
        <w:rPr>
          <w:rFonts w:ascii="" w:hAnsi="" w:cs="" w:eastAsia=""/>
          <w:b w:val="false"/>
          <w:i w:val="false"/>
          <w:strike w:val="false"/>
          <w:color w:val="000000"/>
          <w:sz w:val="20"/>
          <w:u w:val="single"/>
        </w:rPr>
        <w:t>総合科学部</w:t>
      </w:r>
      <w:r>
        <w:rPr>
          <w:rFonts w:ascii="" w:hAnsi="" w:cs="" w:eastAsia=""/>
          <w:b w:val="false"/>
          <w:i w:val="false"/>
          <w:strike w:val="false"/>
          <w:color w:val="000000"/>
          <w:sz w:val="20"/>
          <w:u w:val="none"/>
        </w:rPr>
        <w:t>, 2017年3月.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熊坂 元大</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環境徳倫理学における環境徳と受傷性&lt;Vulnerability&gt;, 2015年度若手研究者奨励賞, 総合人間学会,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Mutsuki Aoya</w:t>
      </w:r>
      <w:r>
        <w:rPr>
          <w:rFonts w:ascii="" w:hAnsi="" w:cs="" w:eastAsia=""/>
          <w:b w:val="true"/>
          <w:i w:val="false"/>
          <w:strike w:val="false"/>
          <w:color w:val="000000"/>
          <w:sz w:val="20"/>
          <w:u w:val="none"/>
        </w:rPr>
        <w:t>, 原 英俊, 中村 大輔</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Simon Wallis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 Most Downloaded Award, </w:t>
      </w:r>
      <w:r>
        <w:rPr>
          <w:rFonts w:ascii="" w:hAnsi="" w:cs="" w:eastAsia=""/>
          <w:b w:val="false"/>
          <w:i w:val="false"/>
          <w:strike w:val="false"/>
          <w:color w:val="000000"/>
          <w:sz w:val="20"/>
          <w:u w:val="single"/>
        </w:rPr>
        <w:t>Wiley-Blackwell</w:t>
      </w:r>
      <w:r>
        <w:rPr>
          <w:rFonts w:ascii="" w:hAnsi="" w:cs="" w:eastAsia=""/>
          <w:b w:val="false"/>
          <w:i w:val="false"/>
          <w:strike w:val="false"/>
          <w:color w:val="000000"/>
          <w:sz w:val="20"/>
          <w:u w:val="none"/>
        </w:rPr>
        <w:t>, Sep. 2016.</w:t>
      </w:r>
    </w:p>
    <w:p>
      <w:pPr>
        <w:numPr>
          <w:numId w:val="17"/>
        </w:numPr>
        <w:autoSpaceDE w:val="off"/>
        <w:autoSpaceDN w:val="off"/>
        <w:spacing w:line="-240" w:lineRule="auto"/>
        <w:ind w:left="30"/>
      </w:pPr>
      <w:r>
        <w:rPr>
          <w:rFonts w:ascii="" w:hAnsi="" w:cs="" w:eastAsia=""/>
          <w:b w:val="true"/>
          <w:i w:val="false"/>
          <w:strike w:val="false"/>
          <w:color w:val="000000"/>
          <w:sz w:val="20"/>
          <w:u w:val="single"/>
        </w:rPr>
        <w:t>横井川 久己男</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農芸化学フェロー,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境 泉洋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ひきこもり状態にある人の親に対するCRAFTプログラムの効果, 内山記念賞, 日本認知・行動療法学会, 2016年10月.</w:t>
      </w:r>
    </w:p>
    <w:p>
      <w:pPr>
        <w:numPr>
          <w:numId w:val="17"/>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広告:アシタノシカク/MAGNET, 制作:アットアームズ : </w:t>
      </w:r>
      <w:r>
        <w:rPr>
          <w:rFonts w:ascii="" w:hAnsi="" w:cs="" w:eastAsia=""/>
          <w:b w:val="false"/>
          <w:i w:val="false"/>
          <w:strike w:val="false"/>
          <w:color w:val="000000"/>
          <w:sz w:val="20"/>
          <w:u w:val="none"/>
        </w:rPr>
        <w:t>関西テレビ 超えろ．「宇チュー大作戦」, 2016 56th ACC CM FESTIVAL ファイナリスト, ACC,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柏崎市えんま通り商店街における まちづくり市民事業による住宅再生と市街地復興プロジェクト, 業績賞, 都市住宅学会, 2016年11月.</w:t>
      </w:r>
    </w:p>
    <w:p>
      <w:pPr>
        <w:numPr>
          <w:numId w:val="17"/>
        </w:numPr>
        <w:autoSpaceDE w:val="off"/>
        <w:autoSpaceDN w:val="off"/>
        <w:spacing w:line="-240" w:lineRule="auto"/>
        <w:ind w:left="30"/>
      </w:pP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「移住者受入れガイドブック」作成事業, とくしま業務改善貢献賞,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2016年12月.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永井 航太 : </w:t>
      </w:r>
      <w:r>
        <w:rPr>
          <w:rFonts w:ascii="" w:hAnsi="" w:cs="" w:eastAsia=""/>
          <w:b w:val="false"/>
          <w:i w:val="false"/>
          <w:strike w:val="false"/>
          <w:color w:val="000000"/>
          <w:sz w:val="20"/>
          <w:u w:val="none"/>
        </w:rPr>
        <w:t xml:space="preserve">中等度好熱性細菌由来Nucleoside diphosphate kinase(NDK)遺伝子のクローニング，発現と耐熱性の検討, 康楽賞(学生の部),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single"/>
        </w:rPr>
        <w:t>上野 加代子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児童虐待問題ならびに国際移動の社会学的研究, 康楽賞,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2017年2月.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武知 実波, 相原 昂星, 吾妻 果歩, 狭山 俊, </w:t>
      </w: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しわしわすぽーつ波道巡りの提案:WMG2021後のレガシーの構築に向けて, インターカレッジコンペティション2016決勝大会 関西経済同友会賞, スポーツコミッション関西,関西経済同友会, 2017年1月.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基礎生物学N,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佐藤 充宏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2016後期教養教育優秀教員,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線形代数学Ⅱ,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2017年4月.</w:t>
      </w:r>
    </w:p>
    <w:p>
      <w:pPr>
        <w:numPr>
          <w:numId w:val="18"/>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Geo-Window ∼漆黒の闇に輝く地球∼, 第3回 ジオ・コスモス コンテンツ コンテスト 入選, 日本科学未来館, 2017年6月.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スティーヴンズ アン メリディス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2017年度前期の教養教育賞(外国語教育科目),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地域科学教育科目群優秀教員, 教養教育賞, 徳島大学教養教育院,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平成29年度総合科学優秀賞, 平成29年度総合科学優秀賞,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2017年6月.</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纐纈 佑衣, 水上 知行, 森 宏, 遠藤 俊祐, </w:t>
      </w: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原 英俊, 中村 大輔, ウォリス サイモン : </w:t>
      </w:r>
      <w:r>
        <w:rPr>
          <w:rFonts w:ascii="" w:hAnsi="" w:cs="" w:eastAsia=""/>
          <w:b w:val="false"/>
          <w:i w:val="false"/>
          <w:strike w:val="false"/>
          <w:color w:val="000000"/>
          <w:sz w:val="20"/>
          <w:u w:val="none"/>
        </w:rPr>
        <w:t xml:space="preserve">A new approach to develop the Raman carbonaceous material geothermometer for low-grade metamorphism using peak width, Island Arc賞, </w:t>
      </w:r>
      <w:r>
        <w:rPr>
          <w:rFonts w:ascii="" w:hAnsi="" w:cs="" w:eastAsia=""/>
          <w:b w:val="false"/>
          <w:i w:val="false"/>
          <w:strike w:val="false"/>
          <w:color w:val="000000"/>
          <w:sz w:val="20"/>
          <w:u w:val="single"/>
        </w:rPr>
        <w:t>日本地質学会</w:t>
      </w:r>
      <w:r>
        <w:rPr>
          <w:rFonts w:ascii="" w:hAnsi="" w:cs="" w:eastAsia=""/>
          <w:b w:val="false"/>
          <w:i w:val="false"/>
          <w:strike w:val="false"/>
          <w:color w:val="000000"/>
          <w:sz w:val="20"/>
          <w:u w:val="none"/>
        </w:rPr>
        <w:t>,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河原崎 貴光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3D都市模型とプロジェクションマッピングを活用した津波浸水深度の体験型展示, 社会産業理工学研究交流会2017 優秀賞, 社会産業理工学研究部, 2017年9月.</w:t>
      </w:r>
    </w:p>
    <w:p>
      <w:pPr>
        <w:numPr>
          <w:numId w:val="18"/>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人工知能とライフログを活用したQOL向上のための行動変容法, 日本健康心理学会第30回記念大会 優秀発表賞受賞, </w:t>
      </w:r>
      <w:r>
        <w:rPr>
          <w:rFonts w:ascii="" w:hAnsi="" w:cs="" w:eastAsia=""/>
          <w:b w:val="false"/>
          <w:i w:val="false"/>
          <w:strike w:val="false"/>
          <w:color w:val="000000"/>
          <w:sz w:val="20"/>
          <w:u w:val="single"/>
        </w:rPr>
        <w:t>日本健康心理学会</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木版画作品「赤い絨毯と果実」佳作賞, 第10回高知国際版画トリエンナーレ展, 土佐和紙国際化実行委員会,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松嶋 一成</w:t>
      </w:r>
      <w:r>
        <w:rPr>
          <w:rFonts w:ascii="" w:hAnsi="" w:cs="" w:eastAsia=""/>
          <w:b w:val="true"/>
          <w:i w:val="false"/>
          <w:strike w:val="false"/>
          <w:color w:val="000000"/>
          <w:sz w:val="20"/>
          <w:u w:val="none"/>
        </w:rPr>
        <w:t xml:space="preserve">, 青島 矢一 : </w:t>
      </w:r>
      <w:r>
        <w:rPr>
          <w:rFonts w:ascii="" w:hAnsi="" w:cs="" w:eastAsia=""/>
          <w:b w:val="false"/>
          <w:i w:val="false"/>
          <w:strike w:val="false"/>
          <w:color w:val="000000"/>
          <w:sz w:val="20"/>
          <w:u w:val="none"/>
        </w:rPr>
        <w:t>研究開発プログラム評価における新たなアプローチの開拓, 2017年度学会賞, 研究・イノベーション学会 (於 第32回年次学術大会),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一過性の下肢への電気刺激と低強度の持久的運動の併用が血管内皮機能に及ぼす影響, 第4回日本骨格筋電気刺激研究会学術集会最優秀演題賞, 日本骨格筋電気刺激研究会,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塩川 奈々美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林 琳, </w:t>
      </w:r>
      <w:r>
        <w:rPr>
          <w:rFonts w:ascii="" w:hAnsi="" w:cs="" w:eastAsia=""/>
          <w:b w:val="true"/>
          <w:i w:val="false"/>
          <w:strike w:val="false"/>
          <w:color w:val="000000"/>
          <w:sz w:val="20"/>
          <w:u w:val="single"/>
        </w:rPr>
        <w:t>岸江 信介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教えて!あなたの地域の''○○焼き'', 第13回ESRIコミュニティフォーラム2017マップギャラリー4位入賞, ESRIジャパン, 2017年.</w:t>
      </w:r>
    </w:p>
    <w:p>
      <w:pPr>
        <w:numPr>
          <w:numId w:val="18"/>
        </w:numPr>
        <w:autoSpaceDE w:val="off"/>
        <w:autoSpaceDN w:val="off"/>
        <w:spacing w:line="-240" w:lineRule="auto"/>
        <w:ind w:left="30"/>
      </w:pPr>
      <w:r>
        <w:rPr>
          <w:rFonts w:ascii="" w:hAnsi="" w:cs="" w:eastAsia=""/>
          <w:b w:val="true"/>
          <w:i w:val="false"/>
          <w:strike w:val="false"/>
          <w:color w:val="000000"/>
          <w:sz w:val="20"/>
          <w:u w:val="none"/>
        </w:rPr>
        <w:t xml:space="preserve">齋藤 稔, </w:t>
      </w: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中田 和義 : </w:t>
      </w:r>
      <w:r>
        <w:rPr>
          <w:rFonts w:ascii="" w:hAnsi="" w:cs="" w:eastAsia=""/>
          <w:b w:val="false"/>
          <w:i w:val="false"/>
          <w:strike w:val="false"/>
          <w:color w:val="000000"/>
          <w:sz w:val="20"/>
          <w:u w:val="none"/>
        </w:rPr>
        <w:t>Validity of movie recording for quantitative abundance estimation and body size measurement of Macrobrachium shrimps, 学会賞(論文賞), 日本甲殻類学会,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Masamichi Ogasawara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Atropisomeric Chiral Dienes in Asymmetric Catalysis, Symposium Award, International Congress on Pure &amp; Applied Chemistry 2018, Mar. 2018.</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健二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とくしまだいがくきょうようきょういくいん,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高則</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「つたえること」と「ものづくり」ー藍染めの科学ー,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歴史と文化(沖縄社会文化論),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コミュニケーション -乳幼児との交流から学ぶ, 2018年度前期教養教育賞,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教養教育・汎用的技能教育科目群，優秀教員, 教養教育賞, 徳島大学教養教育院,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生物学ー基礎からの細胞生物学, 教養教育賞, 徳島大学教養教育院,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大村 D.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理工学部, 2018年度 優秀教員,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線形代数学, 平成30年度優秀教員表彰,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2019年3月.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他33名 : </w:t>
      </w:r>
      <w:r>
        <w:rPr>
          <w:rFonts w:ascii="" w:hAnsi="" w:cs="" w:eastAsia=""/>
          <w:b w:val="false"/>
          <w:i w:val="false"/>
          <w:strike w:val="false"/>
          <w:color w:val="000000"/>
          <w:sz w:val="20"/>
          <w:u w:val="none"/>
        </w:rPr>
        <w:t>「20万分の1日本シームレス地質図 V2」の編さん, 理事長賞, 国立研究開発法人 産業技術総合研究所,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小山 晋之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2017年度後期「教養教育賞 」,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2018年4月.</w:t>
      </w:r>
    </w:p>
    <w:p>
      <w:pPr>
        <w:numPr>
          <w:numId w:val="19"/>
        </w:numPr>
        <w:autoSpaceDE w:val="off"/>
        <w:autoSpaceDN w:val="off"/>
        <w:spacing w:line="-240" w:lineRule="auto"/>
        <w:ind w:left="30"/>
      </w:pPr>
      <w:r>
        <w:rPr>
          <w:rFonts w:ascii="" w:hAnsi="" w:cs="" w:eastAsia=""/>
          <w:b w:val="true"/>
          <w:i w:val="false"/>
          <w:strike w:val="false"/>
          <w:color w:val="000000"/>
          <w:sz w:val="20"/>
          <w:u w:val="single"/>
        </w:rPr>
        <w:t>Keisuke Ishida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"Manuscript reviews in the last two years for Journal of Asian Earth Sciences", Recognized Reviewer Award, The Editors of Journal of Asian Earth Sciences (Elsevier), May 2018.</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Aya Okada, Yu Ishida, Takako Nakajima and Yasuhiko Kotagiri (2017) The State of Nonprofit Sector Research in Japan: A Literature Review, Voluntaristics Review, Vol.2, No.3, 1-68., 第16回日本NPO学会賞審査委員会特別賞(共同受賞),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坂本治也編『市民社会論―理論と実証の最前線』法律文化社, 第16回日本NPO学会賞林雄二郎賞(共同受賞), 日本NPO学会,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2018年6月.</w:t>
      </w:r>
    </w:p>
    <w:p>
      <w:pPr>
        <w:numPr>
          <w:numId w:val="19"/>
        </w:numPr>
        <w:autoSpaceDE w:val="off"/>
        <w:autoSpaceDN w:val="off"/>
        <w:spacing w:line="-240" w:lineRule="auto"/>
        <w:ind w:left="30"/>
      </w:pPr>
      <w:r>
        <w:rPr>
          <w:rFonts w:ascii="" w:hAnsi="" w:cs="" w:eastAsia=""/>
          <w:b w:val="true"/>
          <w:i w:val="false"/>
          <w:strike w:val="false"/>
          <w:color w:val="000000"/>
          <w:sz w:val="20"/>
          <w:u w:val="single"/>
        </w:rPr>
        <w:t>Hitoshi Mizuguchi</w:t>
      </w:r>
      <w:r>
        <w:rPr>
          <w:rFonts w:ascii="" w:hAnsi="" w:cs="" w:eastAsia=""/>
          <w:b w:val="true"/>
          <w:i w:val="false"/>
          <w:strike w:val="false"/>
          <w:color w:val="000000"/>
          <w:sz w:val="20"/>
          <w:u w:val="none"/>
        </w:rPr>
        <w:t xml:space="preserve">, Ishida Ryota, </w:t>
      </w:r>
      <w:r>
        <w:rPr>
          <w:rFonts w:ascii="" w:hAnsi="" w:cs="" w:eastAsia=""/>
          <w:b w:val="true"/>
          <w:i w:val="false"/>
          <w:strike w:val="false"/>
          <w:color w:val="000000"/>
          <w:sz w:val="20"/>
          <w:u w:val="single"/>
        </w:rPr>
        <w:t>Toshio Takayanagi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Yuhei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Rapid Enrichment Technique for the Ultratrace Determination of Nickel in Water Samples Using a Nanofiber-composite Membrane Filter, Hot Article Award Analytical Sciences, </w:t>
      </w:r>
      <w:r>
        <w:rPr>
          <w:rFonts w:ascii="" w:hAnsi="" w:cs="" w:eastAsia=""/>
          <w:b w:val="false"/>
          <w:i w:val="false"/>
          <w:strike w:val="false"/>
          <w:color w:val="000000"/>
          <w:sz w:val="20"/>
          <w:u w:val="single"/>
        </w:rPr>
        <w:t>The Japan Society for Analytical Chemistry</w:t>
      </w:r>
      <w:r>
        <w:rPr>
          <w:rFonts w:ascii="" w:hAnsi="" w:cs="" w:eastAsia=""/>
          <w:b w:val="false"/>
          <w:i w:val="false"/>
          <w:strike w:val="false"/>
          <w:color w:val="000000"/>
          <w:sz w:val="20"/>
          <w:u w:val="none"/>
        </w:rPr>
        <w:t>, Aug. 2018.</w:t>
      </w:r>
    </w:p>
    <w:p>
      <w:pPr>
        <w:numPr>
          <w:numId w:val="19"/>
        </w:numPr>
        <w:autoSpaceDE w:val="off"/>
        <w:autoSpaceDN w:val="off"/>
        <w:spacing w:line="-240" w:lineRule="auto"/>
        <w:ind w:left="30"/>
      </w:pPr>
      <w:r>
        <w:rPr>
          <w:rFonts w:ascii="" w:hAnsi="" w:cs="" w:eastAsia=""/>
          <w:b w:val="true"/>
          <w:i w:val="false"/>
          <w:strike w:val="false"/>
          <w:color w:val="000000"/>
          <w:sz w:val="20"/>
          <w:u w:val="none"/>
        </w:rPr>
        <w:t xml:space="preserve">齋藤 大輔, Jung Minyoung,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相澤 直樹, 牧田 潔, </w:t>
      </w:r>
      <w:r>
        <w:rPr>
          <w:rFonts w:ascii="" w:hAnsi="" w:cs="" w:eastAsia=""/>
          <w:b w:val="true"/>
          <w:i w:val="false"/>
          <w:strike w:val="false"/>
          <w:color w:val="000000"/>
          <w:sz w:val="20"/>
          <w:u w:val="single"/>
        </w:rPr>
        <w:t>中村 有吾</w:t>
      </w:r>
      <w:r>
        <w:rPr>
          <w:rFonts w:ascii="" w:hAnsi="" w:cs="" w:eastAsia=""/>
          <w:b w:val="true"/>
          <w:i w:val="false"/>
          <w:strike w:val="false"/>
          <w:color w:val="000000"/>
          <w:sz w:val="20"/>
          <w:u w:val="none"/>
        </w:rPr>
        <w:t xml:space="preserve">, 平石 博敏, 石橋 正浩 : </w:t>
      </w:r>
      <w:r>
        <w:rPr>
          <w:rFonts w:ascii="" w:hAnsi="" w:cs="" w:eastAsia=""/>
          <w:b w:val="false"/>
          <w:i w:val="false"/>
          <w:strike w:val="false"/>
          <w:color w:val="000000"/>
          <w:sz w:val="20"/>
          <w:u w:val="none"/>
        </w:rPr>
        <w:t xml:space="preserve">投影法課題における図版の特性と性格傾向を反映した神経基盤, 日本心理学会学術大会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濵野 龍夫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水辺の小わざの提唱と普及活動に対する特別表彰(感謝状), 全国湖沼河川養殖研究会, 2018年9月.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人工知能とライフログの活用による個人に最適化された行動変容法の創出, SCI-Tech Festival Tokushima University 2018(第18回社会産業理工学研究交流会)優秀賞,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 xml:space="preserve">幸せになるために今日できることー幸福感を予測する人工知能技術ー, 日本心理学会 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宮崎 隆義</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第5回モラエス賞, モラエス賞実行委員会, 2018年10月.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中村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地域科学教育科目群,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2019年4月.</w:t>
      </w:r>
    </w:p>
    <w:p>
      <w:pPr>
        <w:numPr>
          <w:numId w:val="20"/>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吉本 潤一郎 : </w:t>
      </w:r>
      <w:r>
        <w:rPr>
          <w:rFonts w:ascii="" w:hAnsi="" w:cs="" w:eastAsia=""/>
          <w:b w:val="false"/>
          <w:i w:val="false"/>
          <w:strike w:val="false"/>
          <w:color w:val="000000"/>
          <w:sz w:val="20"/>
          <w:u w:val="none"/>
        </w:rPr>
        <w:t>個人に最適化されたうつ病再発兆候の早期発見技術の開発 ー心理・社会・生物学的データに対する機械学習法の適用 ー, 日本うつ病学会 第14回学会奨励賞, 日本うつ病学会,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 第9回総合科学優秀賞,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川上 竜巳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超好熱アーキアのFAD依存性脱水素酵素複合体及びPLP依存性アミノ酸ラセマーゼの研究, 日本ビタミン学会奨励賞,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2019年6月.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徳島県科学技術大賞,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近世出版図に描かれた三都の構図の比較分析,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2019年10月.</w:t>
      </w:r>
    </w:p>
    <w:p>
      <w:pPr>
        <w:numPr>
          <w:numId w:val="20"/>
        </w:numPr>
        <w:autoSpaceDE w:val="off"/>
        <w:autoSpaceDN w:val="off"/>
        <w:spacing w:line="-240" w:lineRule="auto"/>
        <w:ind w:left="30"/>
      </w:pPr>
      <w:r>
        <w:rPr>
          <w:rFonts w:ascii="" w:hAnsi="" w:cs="" w:eastAsia=""/>
          <w:b w:val="true"/>
          <w:i w:val="false"/>
          <w:strike w:val="false"/>
          <w:color w:val="000000"/>
          <w:sz w:val="20"/>
          <w:u w:val="none"/>
        </w:rPr>
        <w:t xml:space="preserve">崎谷 浩一郎(, 山田 裕貴, </w:t>
      </w:r>
      <w:r>
        <w:rPr>
          <w:rFonts w:ascii="" w:hAnsi="" w:cs="" w:eastAsia=""/>
          <w:b w:val="true"/>
          <w:i w:val="false"/>
          <w:strike w:val="false"/>
          <w:color w:val="000000"/>
          <w:sz w:val="20"/>
          <w:u w:val="single"/>
        </w:rPr>
        <w:t>真田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田口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ふらっとスクエア, デザイン賞奨励賞, </w:t>
      </w:r>
      <w:r>
        <w:rPr>
          <w:rFonts w:ascii="" w:hAnsi="" w:cs="" w:eastAsia=""/>
          <w:b w:val="false"/>
          <w:i w:val="false"/>
          <w:strike w:val="false"/>
          <w:color w:val="000000"/>
          <w:sz w:val="20"/>
          <w:u w:val="single"/>
        </w:rPr>
        <w:t>社団法人 土木學會</w:t>
      </w:r>
      <w:r>
        <w:rPr>
          <w:rFonts w:ascii="" w:hAnsi="" w:cs="" w:eastAsia=""/>
          <w:b w:val="false"/>
          <w:i w:val="false"/>
          <w:strike w:val="false"/>
          <w:color w:val="000000"/>
          <w:sz w:val="20"/>
          <w:u w:val="none"/>
        </w:rPr>
        <w:t>,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山口 裕之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フランス近代哲学を出発点として哲学史・科学史を捉えなおす研究, 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2020年2月.</w:t>
      </w:r>
    </w:p>
    <w:p>
      <w:pPr>
        <w:numPr>
          <w:numId w:val="20"/>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源内奨励賞, 公益財団法人 エレキテル尾崎財団, 2020年3月.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徳島市長, 2020年3月.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教養教育・汎用的技能教育科目群,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優秀教員,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2020年4月.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徳島大学理工学部優秀教員賞, 2020年度優秀教員賞, 徳島大学理工学部,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2020年度後期外国語科目群「ドイツ語入門」,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総合科学優秀賞, 第10回総合科学優秀賞, </w:t>
      </w:r>
      <w:r>
        <w:rPr>
          <w:rFonts w:ascii="" w:hAnsi="" w:cs="" w:eastAsia=""/>
          <w:b w:val="false"/>
          <w:i w:val="false"/>
          <w:strike w:val="false"/>
          <w:color w:val="000000"/>
          <w:sz w:val="20"/>
          <w:u w:val="single"/>
        </w:rPr>
        <w:t>大学院社会産業理工学研究部</w:t>
      </w:r>
      <w:r>
        <w:rPr>
          <w:rFonts w:ascii="" w:hAnsi="" w:cs="" w:eastAsia=""/>
          <w:b w:val="false"/>
          <w:i w:val="false"/>
          <w:strike w:val="false"/>
          <w:color w:val="000000"/>
          <w:sz w:val="20"/>
          <w:u w:val="none"/>
        </w:rPr>
        <w:t>, 2020年6月.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石川 みづき,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東 亜弥子, 出口 憲市, 田村 靖明 : </w:t>
      </w:r>
      <w:r>
        <w:rPr>
          <w:rFonts w:ascii="" w:hAnsi="" w:cs="" w:eastAsia=""/>
          <w:b w:val="false"/>
          <w:i w:val="false"/>
          <w:strike w:val="false"/>
          <w:color w:val="000000"/>
          <w:sz w:val="20"/>
          <w:u w:val="none"/>
        </w:rPr>
        <w:t xml:space="preserve">一過性の上肢の有酸素性運動と骨格筋電気刺激の併用が動脈スティフネスに及ぼす影響, 日本体力医学会学会賞,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2020年9月.</w:t>
      </w:r>
    </w:p>
    <w:p>
      <w:pPr>
        <w:numPr>
          <w:numId w:val="21"/>
        </w:numPr>
        <w:autoSpaceDE w:val="off"/>
        <w:autoSpaceDN w:val="off"/>
        <w:spacing w:line="-240" w:lineRule="auto"/>
        <w:ind w:left="30"/>
      </w:pPr>
      <w:r>
        <w:rPr>
          <w:rFonts w:ascii="" w:hAnsi="" w:cs="" w:eastAsia=""/>
          <w:b w:val="true"/>
          <w:i w:val="false"/>
          <w:strike w:val="false"/>
          <w:color w:val="000000"/>
          <w:sz w:val="20"/>
          <w:u w:val="single"/>
        </w:rPr>
        <w:t>平木 美鶴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木版画作品「遠雷(Lotas・地・水・SORA)」佳作賞, 第11回高知国際版画トリエンナーレ展, 土佐和紙国際化実行委員会,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趙 彤</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中国P2Pネット金融規制について, 研究奨励賞, パーソナルファイナンス学会, 2020年10月.</w:t>
      </w:r>
    </w:p>
    <w:p>
      <w:pPr>
        <w:numPr>
          <w:numId w:val="21"/>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性犯罪者に対するブリーフセラピーの適用, 論文賞, 日本ブリーフセラピー協会,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奨励賞, 日本サイコオンコロジー学会, 2020年11月.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高等教育機関の部, e-とくしま推進財団表彰, 公益財団法人e-とくしま推進財団, 2020年11月.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鳴門市ドイツ館史料研究会 井戸 慶治, 川上 三郎, </w:t>
      </w:r>
      <w:r>
        <w:rPr>
          <w:rFonts w:ascii="" w:hAnsi="" w:cs="" w:eastAsia=""/>
          <w:b w:val="true"/>
          <w:i w:val="false"/>
          <w:strike w:val="false"/>
          <w:color w:val="000000"/>
          <w:sz w:val="20"/>
          <w:u w:val="single"/>
        </w:rPr>
        <w:t>依岡 隆児</w:t>
      </w:r>
      <w:r>
        <w:rPr>
          <w:rFonts w:ascii="" w:hAnsi="" w:cs="" w:eastAsia=""/>
          <w:b w:val="true"/>
          <w:i w:val="false"/>
          <w:strike w:val="false"/>
          <w:color w:val="000000"/>
          <w:sz w:val="20"/>
          <w:u w:val="none"/>
        </w:rPr>
        <w:t xml:space="preserve">, 最上 英明, 田村 一郎 : </w:t>
      </w:r>
      <w:r>
        <w:rPr>
          <w:rFonts w:ascii="" w:hAnsi="" w:cs="" w:eastAsia=""/>
          <w:b w:val="false"/>
          <w:i w:val="false"/>
          <w:strike w:val="false"/>
          <w:color w:val="000000"/>
          <w:sz w:val="20"/>
          <w:u w:val="none"/>
        </w:rPr>
        <w:t>『松山のドイツ兵捕虜と収容所新聞「ラーガーフォイアー」』(愛媛新聞社), 愛媛出版文化奨励賞, 公益信託愛媛出版文化賞基金,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愛媛県宇和島市に分布する崩壊堆積物の14C 年代, 令和2年度研究発表会優秀賞, 日本応用地質学会中国四国支部, 2020年12月.</w:t>
      </w:r>
    </w:p>
    <w:p>
      <w:pPr>
        <w:numPr>
          <w:numId w:val="21"/>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両生類を用いた初期発生およびゲノム科学研究, 康楽賞, 公益財団法人康楽会, 2021年2月.</w:t>
      </w:r>
    </w:p>
    <w:p>
      <w:pPr>
        <w:numPr>
          <w:numId w:val="21"/>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2021年，阿波踊りを踊りたい, 第10回「ICTとくしま大賞」STNet賞,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VRセルフカウンセリング ー自分を大切に思う人の視点から自分の悩みに寄り添うー, 第10回「ICTとくしま大賞」ソフトバンク賞,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2021年3月.</w:t>
      </w:r>
    </w:p>
    <w:p>
      <w:pPr>
        <w:numPr>
          <w:numId w:val="21"/>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感謝状, 徳島日本ポルトガル協会, 2020年10月.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授業科目名「プレートテクトニクス」, 教養教育賞(受講者30名を超える授業), 徳島大学教養教育院,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教養教育(基礎基盤教育科目群),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河田 和子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2020年度の教養教育(一般教養教育科目群), 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今井 晋哉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2021年度前期外国語科目群「ドイツ語入門」,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伏見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理工学概論, 共通教育賞,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基礎生物学実験N,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三好 德和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高大連携事業を通じた理系人材育成, 化学教育賞, </w:t>
      </w:r>
      <w:r>
        <w:rPr>
          <w:rFonts w:ascii="" w:hAnsi="" w:cs="" w:eastAsia=""/>
          <w:b w:val="false"/>
          <w:i w:val="false"/>
          <w:strike w:val="false"/>
          <w:color w:val="000000"/>
          <w:sz w:val="20"/>
          <w:u w:val="single"/>
        </w:rPr>
        <w:t>公益社団法人 日本化学会</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青矢 睦月</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2021年度優秀教員表彰(自然科学部門), THE TEACHER OF THE YEAR, 徳島大学理工学部,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令和3年度優秀教員表彰, </w:t>
      </w:r>
      <w:r>
        <w:rPr>
          <w:rFonts w:ascii="" w:hAnsi="" w:cs="" w:eastAsia=""/>
          <w:b w:val="false"/>
          <w:i w:val="false"/>
          <w:strike w:val="false"/>
          <w:color w:val="000000"/>
          <w:sz w:val="20"/>
          <w:u w:val="single"/>
        </w:rPr>
        <w:t>理工学部</w:t>
      </w:r>
      <w:r>
        <w:rPr>
          <w:rFonts w:ascii="" w:hAnsi="" w:cs="" w:eastAsia=""/>
          <w:b w:val="false"/>
          <w:i w:val="false"/>
          <w:strike w:val="false"/>
          <w:color w:val="000000"/>
          <w:sz w:val="20"/>
          <w:u w:val="none"/>
        </w:rPr>
        <w:t>,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桜パンデミック, 第77回 現展 入選, 現代美術家協会, 2021年5月.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第11回総合科学優秀賞,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Matsubayashi Kazuyuki, </w:t>
      </w:r>
      <w:r>
        <w:rPr>
          <w:rFonts w:ascii="" w:hAnsi="" w:cs="" w:eastAsia=""/>
          <w:b w:val="true"/>
          <w:i w:val="false"/>
          <w:strike w:val="false"/>
          <w:color w:val="000000"/>
          <w:sz w:val="20"/>
          <w:u w:val="single"/>
        </w:rPr>
        <w:t>Hidekazu Okamura</w:t>
      </w:r>
      <w:r>
        <w:rPr>
          <w:rFonts w:ascii="" w:hAnsi="" w:cs="" w:eastAsia=""/>
          <w:b w:val="true"/>
          <w:i w:val="false"/>
          <w:strike w:val="false"/>
          <w:color w:val="000000"/>
          <w:sz w:val="20"/>
          <w:u w:val="none"/>
        </w:rPr>
        <w:t xml:space="preserve">, Mizokawa Takashi, Katayama Naoyuki, Nakano Akitoshi, Sawa Hiroshi, Kaneko Tatsuya, Toriyama Tatsuya, Konishi Takehisa, Ohta Yukinori, Arima Hiroto, Yamanaka Rina, </w:t>
      </w:r>
      <w:r>
        <w:rPr>
          <w:rFonts w:ascii="" w:hAnsi="" w:cs="" w:eastAsia=""/>
          <w:b w:val="true"/>
          <w:i w:val="false"/>
          <w:strike w:val="false"/>
          <w:color w:val="000000"/>
          <w:sz w:val="20"/>
          <w:u w:val="single"/>
        </w:rPr>
        <w:t>Akihiko Hisada</w:t>
      </w:r>
      <w:r>
        <w:rPr>
          <w:rFonts w:ascii="" w:hAnsi="" w:cs="" w:eastAsia=""/>
          <w:b w:val="true"/>
          <w:i w:val="false"/>
          <w:strike w:val="false"/>
          <w:color w:val="000000"/>
          <w:sz w:val="20"/>
          <w:u w:val="none"/>
        </w:rPr>
        <w:t>, Okada Taku, Ikemoto Yuka, Moriwaki Taro, Munakata Koji, Nakao Akiko, Nohara Minoru, Lu Yangfan, Takagi Hidenori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Uwatoko Yoshiya : </w:t>
      </w:r>
      <w:r>
        <w:rPr>
          <w:rFonts w:ascii="" w:hAnsi="" w:cs="" w:eastAsia=""/>
          <w:b w:val="false"/>
          <w:i w:val="false"/>
          <w:strike w:val="false"/>
          <w:color w:val="000000"/>
          <w:sz w:val="20"/>
          <w:u w:val="none"/>
        </w:rPr>
        <w:t>Hybridization-Gap Formation and Superconductivity in the Pressure-Induced Semimetallic Phase of the Excitonic Insulator Ta2NiSe5, JPSJ Papers of Editors' Choice, Journal of the Physical Society of Japan, Jul. 2021.</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存在と選択, 萱アートコンペ2021 入選, 萱アートコンペ実行委員会, 2021年9月.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2021年9月.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鈴木 菜穂,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菅谷 渚 : </w:t>
      </w:r>
      <w:r>
        <w:rPr>
          <w:rFonts w:ascii="" w:hAnsi="" w:cs="" w:eastAsia=""/>
          <w:b w:val="false"/>
          <w:i w:val="false"/>
          <w:strike w:val="false"/>
          <w:color w:val="000000"/>
          <w:sz w:val="20"/>
          <w:u w:val="none"/>
        </w:rPr>
        <w:t>緊急事態宣言下における内受容感覚の鋭敏さの男女差が精神的健康に与える影響, 2021年度JABCTダイバーシティ推進研究ポスター賞 銀賞, 日本認知・行動療法学会,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新型コロナウイルス感染症の感染拡大状況で生じる希死念慮の予測因子の同定∼計4回の緊急事態宣言下における前向きコホート研究∼, 第28回日本行動医学会学術集会 優秀演題賞, 日本行動医学会, 2021年11月.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出口 純次,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自動/他動による有酸素性運動が筋力発揮調整能の促進に及ぼす影響, 第87回日本体力医学会中国・四国地方会若手優秀発表賞, 日本体力医学会中国・四国地方会,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鈴木 菜穂, 菅谷 渚 : </w:t>
      </w:r>
      <w:r>
        <w:rPr>
          <w:rFonts w:ascii="" w:hAnsi="" w:cs="" w:eastAsia=""/>
          <w:b w:val="false"/>
          <w:i w:val="false"/>
          <w:strike w:val="false"/>
          <w:color w:val="000000"/>
          <w:sz w:val="20"/>
          <w:u w:val="none"/>
        </w:rPr>
        <w:t xml:space="preserve">新型コロナウイルス感染症(COVID-19)の感染拡大に起因する反復的・持続的な自粛生活が心身の健康にもたらす影響―緊急事態宣言下における大規模オンライン縦断調査―,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山下 裕子,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親密他者の視点取得を活用したVRセルフカウンセリングの効果, 2021年度学術大会特別優秀発表賞,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Clinical Psychoinformatics Approaches for Improving Quality of Life, JAFOE Best Speaker Award, 日米先端工学シンポジウム(JAFOE),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横谷 謙次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ギャンブル断ち習慣の拡散 オンライン自助グループの社会ネットワーク分析, 優秀発表賞,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面不斉遷移金属錯体の不斉合成法の開発と均一系触媒反応への応用, 康楽賞, 公益財団法人康楽会,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小野 公輔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非線形偏微分方程式の解構造に関する研究, 公益団体法人康楽会,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叛逆の日, 第27回アートムーブコンクール 入選, PCアート振興会議, 2022年3月.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ホスピタルアート活動, クラブ賞, 国際ソロプチミスト鳴門,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桑原 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徳島県表彰, 徳島県表彰,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2021年6月.</w:t>
      </w:r>
    </w:p>
    <w:p>
      <w:pPr>
        <w:numPr>
          <w:numId w:val="22"/>
        </w:numPr>
        <w:autoSpaceDE w:val="off"/>
        <w:autoSpaceDN w:val="off"/>
        <w:spacing w:line="-240" w:lineRule="auto"/>
        <w:ind w:left="30"/>
      </w:pPr>
      <w:r>
        <w:rPr>
          <w:rFonts w:ascii="" w:hAnsi="" w:cs="" w:eastAsia=""/>
          <w:b w:val="true"/>
          <w:i w:val="false"/>
          <w:strike w:val="false"/>
          <w:color w:val="000000"/>
          <w:sz w:val="20"/>
          <w:u w:val="none"/>
        </w:rPr>
        <w:t xml:space="preserve">BNPパリバ・グループ, </w:t>
      </w: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「ひびきあうハート ∼マ スキングテープに乗せる想い∼」(徳島赤十字病院ホスピタルアート), 第7回企業ボランティアアワード インクルーシブ社会奨励賞, 東京都ボランティア・市民活動センター, 2022年2月.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小笠原 正道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優秀教員, 教養教育賞, 徳島大学教養教育院,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教養教育(教養科目群),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2022年4月.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教養教育賞(令和3年度)基礎科目群,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教養教育賞(令和2年度)汎用的技能教育科目群,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宇野 剛史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理工学概論, 令和3年度教養教育賞,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令和3年度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基礎生物学実験N, 教養教育賞, 徳島大学教養教育院,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久田 旭彦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2022年度理工学部優秀教員, </w:t>
      </w:r>
      <w:r>
        <w:rPr>
          <w:rFonts w:ascii="" w:hAnsi="" w:cs="" w:eastAsia=""/>
          <w:b w:val="false"/>
          <w:i w:val="false"/>
          <w:strike w:val="false"/>
          <w:color w:val="000000"/>
          <w:sz w:val="20"/>
          <w:u w:val="single"/>
        </w:rPr>
        <w:t>理工学域</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生物資源産業学部生物生産システムコース優秀教員賞, </w:t>
      </w:r>
      <w:r>
        <w:rPr>
          <w:rFonts w:ascii="" w:hAnsi="" w:cs="" w:eastAsia=""/>
          <w:b w:val="false"/>
          <w:i w:val="false"/>
          <w:strike w:val="false"/>
          <w:color w:val="000000"/>
          <w:sz w:val="20"/>
          <w:u w:val="single"/>
        </w:rPr>
        <w:t>生物資源産業学部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しあわせのかたち, 第28回放美展 入選, 四国放送株式会社・徳島県美術家協会,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郷夢小景, 第78回 現展 入選, 現代美術家協会, 2022年5月.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小杉 孝子, 松田 能宣, 山中 政子, </w:t>
      </w: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井上 彰, 堀木 優志, 松沼 亮, 片岡 裕貴, 北村 英也, 片岡 健介, 松岡 洋人, 所 昭宏, 井上 義一 : </w:t>
      </w:r>
      <w:r>
        <w:rPr>
          <w:rFonts w:ascii="" w:hAnsi="" w:cs="" w:eastAsia=""/>
          <w:b w:val="false"/>
          <w:i w:val="false"/>
          <w:strike w:val="false"/>
          <w:color w:val="000000"/>
          <w:sz w:val="20"/>
          <w:u w:val="none"/>
        </w:rPr>
        <w:t>非がん呼吸器疾患の緩和ケアにおける呼吸器内科医の心理職に対するニーズ研究, 第26回日本緩和医療学会学術大会 優秀演題賞, 日本緩和医療学会, 2022年6月.</w:t>
      </w:r>
    </w:p>
    <w:p>
      <w:pPr>
        <w:numPr>
          <w:numId w:val="23"/>
        </w:numPr>
        <w:autoSpaceDE w:val="off"/>
        <w:autoSpaceDN w:val="off"/>
        <w:spacing w:line="-240" w:lineRule="auto"/>
        <w:ind w:left="30"/>
      </w:pPr>
      <w:r>
        <w:rPr>
          <w:rFonts w:ascii="" w:hAnsi="" w:cs="" w:eastAsia=""/>
          <w:b w:val="true"/>
          <w:i w:val="false"/>
          <w:strike w:val="false"/>
          <w:color w:val="000000"/>
          <w:sz w:val="20"/>
          <w:u w:val="single"/>
        </w:rPr>
        <w:t>Hiroki Tanioka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Mitsuhiro Sato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Ryuji Tsuge : </w:t>
      </w:r>
      <w:r>
        <w:rPr>
          <w:rFonts w:ascii="" w:hAnsi="" w:cs="" w:eastAsia=""/>
          <w:b w:val="false"/>
          <w:i w:val="false"/>
          <w:strike w:val="false"/>
          <w:color w:val="000000"/>
          <w:sz w:val="20"/>
          <w:u w:val="none"/>
        </w:rPr>
        <w:t>Analyze the enjoyment of soccer school in the elementary school age, Honorable Mentions, International Institute of Applied Informatics, Jul. 2022.</w:t>
      </w:r>
    </w:p>
    <w:p>
      <w:pPr>
        <w:numPr>
          <w:numId w:val="23"/>
        </w:numPr>
        <w:autoSpaceDE w:val="off"/>
        <w:autoSpaceDN w:val="off"/>
        <w:spacing w:line="-240" w:lineRule="auto"/>
        <w:ind w:left="30"/>
      </w:pPr>
      <w:r>
        <w:rPr>
          <w:rFonts w:ascii="" w:hAnsi="" w:cs="" w:eastAsia=""/>
          <w:b w:val="true"/>
          <w:i w:val="false"/>
          <w:strike w:val="false"/>
          <w:color w:val="000000"/>
          <w:sz w:val="20"/>
          <w:u w:val="single"/>
        </w:rPr>
        <w:t>塚本 章宏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三輪 昌史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山中 亮一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服部 恒太</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松本 卓也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係留気球と無人航空機を活用した災害対応情報支援システムの構想, ポスターセッション賞, </w:t>
      </w:r>
      <w:r>
        <w:rPr>
          <w:rFonts w:ascii="" w:hAnsi="" w:cs="" w:eastAsia=""/>
          <w:b w:val="false"/>
          <w:i w:val="false"/>
          <w:strike w:val="false"/>
          <w:color w:val="000000"/>
          <w:sz w:val="20"/>
          <w:u w:val="single"/>
        </w:rPr>
        <w:t>地理情報システム学会</w:t>
      </w:r>
      <w:r>
        <w:rPr>
          <w:rFonts w:ascii="" w:hAnsi="" w:cs="" w:eastAsia=""/>
          <w:b w:val="false"/>
          <w:i w:val="false"/>
          <w:strike w:val="false"/>
          <w:color w:val="000000"/>
          <w:sz w:val="20"/>
          <w:u w:val="none"/>
        </w:rPr>
        <w:t>, 2022年10月.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COVID-19の感染拡大に起因する生活変化が国民のメンタルヘルスに及ぼす影響, 令和4年度康楽賞, </w:t>
      </w:r>
      <w:r>
        <w:rPr>
          <w:rFonts w:ascii="" w:hAnsi="" w:cs="" w:eastAsia=""/>
          <w:b w:val="false"/>
          <w:i w:val="false"/>
          <w:strike w:val="false"/>
          <w:color w:val="000000"/>
          <w:sz w:val="20"/>
          <w:u w:val="single"/>
        </w:rPr>
        <w:t>財団法人 三木康楽会</w:t>
      </w:r>
      <w:r>
        <w:rPr>
          <w:rFonts w:ascii="" w:hAnsi="" w:cs="" w:eastAsia=""/>
          <w:b w:val="false"/>
          <w:i w:val="false"/>
          <w:strike w:val="false"/>
          <w:color w:val="000000"/>
          <w:sz w:val="20"/>
          <w:u w:val="none"/>
        </w:rPr>
        <w:t>, 2022年11月.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與儀 耕大, 竹岡 里紗, 小谷 泰教, 井上 英治, </w:t>
      </w: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不定愁訴の多い高齢者うつ病に対する認知行動療法 ―夫とのコミュニケーションの増加を意図した介入により奏功した一例―, 日本認知・行動療法学会第48回大会 ポスター賞 最優秀症例報告賞, 日本認知・行動療法学会, 2022年12月.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STNet賞,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大内 里菜, 山下 裕子, 吉本 潤一郎,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CHEER UP THE WORLD FROM TOKUSHIMA! AR SELF-CARE APP, 第2回「デジタルとくしま大賞」 ニューノーマル大賞(とくしま産業振興機構特別賞),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瀧原 孝宣, 菅谷 渚, 衣笠 仁 : </w:t>
      </w:r>
      <w:r>
        <w:rPr>
          <w:rFonts w:ascii="" w:hAnsi="" w:cs="" w:eastAsia=""/>
          <w:b w:val="false"/>
          <w:i w:val="false"/>
          <w:strike w:val="false"/>
          <w:color w:val="000000"/>
          <w:sz w:val="20"/>
          <w:u w:val="none"/>
        </w:rPr>
        <w:t xml:space="preserve">AR阿波踊り, 第2回「デジタルとくしま大賞」 NTTドコモ賞,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2023年1月.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「ホスピタルアートにおけるマスキングテープの可能性」, 若⼿講演優秀発表賞(社会産業理工学研究交流会2022), 徳島大学大学院社会産業理工学研究部, 2023年1月.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熊本大学くまもと水循環・減災研究教育センター,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熊本地震の痕跡からの学び(著書), 第44回熊日出版文化賞, 熊本日日新聞社,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Osamu Sahara</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Akihiro Tsukamoto</w:t>
      </w:r>
      <w:r>
        <w:rPr>
          <w:rFonts w:ascii="" w:hAnsi="" w:cs="" w:eastAsia=""/>
          <w:b w:val="true"/>
          <w:i w:val="false"/>
          <w:strike w:val="false"/>
          <w:color w:val="000000"/>
          <w:sz w:val="20"/>
          <w:u w:val="none"/>
        </w:rPr>
        <w:t>, Mayuno Saijoh, Rin Ohnishi, Mai Yoshioka, Ayumi MAKIDA, Runo TSUKIOKA, Ichie YAMAMOTO, Yukino TANITSUGU, Kano KOJIMA, Yuzuki SUETOMO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Mikoto YOSHIOKA : </w:t>
      </w:r>
      <w:r>
        <w:rPr>
          <w:rFonts w:ascii="" w:hAnsi="" w:cs="" w:eastAsia=""/>
          <w:b w:val="false"/>
          <w:i w:val="false"/>
          <w:strike w:val="false"/>
          <w:color w:val="000000"/>
          <w:sz w:val="20"/>
          <w:u w:val="none"/>
        </w:rPr>
        <w:t>Film Cycle Project: Learning about Japan through the Digital Archive Technology, Comprehensive Digitization and Discoverability Program: CDDP Award Program, NCC, Mar. 2023.</w:t>
      </w:r>
    </w:p>
    <w:p>
      <w:pPr>
        <w:numPr>
          <w:numId w:val="24"/>
        </w:numPr>
        <w:autoSpaceDE w:val="off"/>
        <w:autoSpaceDN w:val="off"/>
        <w:spacing w:line="-240" w:lineRule="auto"/>
        <w:ind w:left="30"/>
      </w:pPr>
      <w:r>
        <w:rPr>
          <w:rFonts w:ascii="" w:hAnsi="" w:cs="" w:eastAsia=""/>
          <w:b w:val="true"/>
          <w:i w:val="false"/>
          <w:strike w:val="false"/>
          <w:color w:val="000000"/>
          <w:sz w:val="20"/>
          <w:u w:val="single"/>
        </w:rPr>
        <w:t>真壁 W. 和裕</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佐藤 征弥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教養教育賞5回受賞に対して, 教養教育特別表彰,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髙橋 晋一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異文化/自文化研究へのいざない,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教養教育(基礎科目群),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村上 公一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特別表彰,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2023年4月.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山城 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基礎生物学H,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渡部 稔</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特別表彰, 教養教育賞, 徳島大学，教養教育院,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孝</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TEACHER OF THE YEAR, 徳島大学理工学部, 2024年3月.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熊本大学くまもと水循環・減災教育研究センター, </w:t>
      </w:r>
      <w:r>
        <w:rPr>
          <w:rFonts w:ascii="" w:hAnsi="" w:cs="" w:eastAsia=""/>
          <w:b w:val="true"/>
          <w:i w:val="false"/>
          <w:strike w:val="false"/>
          <w:color w:val="000000"/>
          <w:sz w:val="20"/>
          <w:u w:val="single"/>
        </w:rPr>
        <w:t>西山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熊本地震の痕跡からの学び(著書), 令和4年度地盤工学会出版賞, </w:t>
      </w:r>
      <w:r>
        <w:rPr>
          <w:rFonts w:ascii="" w:hAnsi="" w:cs="" w:eastAsia=""/>
          <w:b w:val="false"/>
          <w:i w:val="false"/>
          <w:strike w:val="false"/>
          <w:color w:val="000000"/>
          <w:sz w:val="20"/>
          <w:u w:val="single"/>
        </w:rPr>
        <w:t>公益社団法人 地盤工学会</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津村 秀樹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第13回総合科学優秀賞, </w:t>
      </w:r>
      <w:r>
        <w:rPr>
          <w:rFonts w:ascii="" w:hAnsi="" w:cs="" w:eastAsia=""/>
          <w:b w:val="false"/>
          <w:i w:val="false"/>
          <w:strike w:val="false"/>
          <w:color w:val="000000"/>
          <w:sz w:val="20"/>
          <w:u w:val="single"/>
        </w:rPr>
        <w:t>徳島大学総合科学部</w:t>
      </w:r>
      <w:r>
        <w:rPr>
          <w:rFonts w:ascii="" w:hAnsi="" w:cs="" w:eastAsia=""/>
          <w:b w:val="false"/>
          <w:i w:val="false"/>
          <w:strike w:val="false"/>
          <w:color w:val="000000"/>
          <w:sz w:val="20"/>
          <w:u w:val="none"/>
        </w:rPr>
        <w:t>,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Good Old Geek, 第107回 二科展デザイン部 入選, 一般社団法人 二科会デザイン部,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田中 佳</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「介護老人保健施設におけるアート作業研究の試み―マスキングテープアート作業は後期高齢者に効果的か―」, 優秀演題, 第6回徳島県地域包括ケアシステム学会学術集会, 2023年8月.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誰がソーシャル・セクターを目指すのか-大学生の職業志向に関する実証分析, 年次大会最優秀論文賞, 日本ソーシャル・イノベーション学会, 2023年9月.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菅谷 渚,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鈴木 菜穂, </w:t>
      </w:r>
      <w:r>
        <w:rPr>
          <w:rFonts w:ascii="" w:hAnsi="" w:cs="" w:eastAsia=""/>
          <w:b w:val="true"/>
          <w:i w:val="false"/>
          <w:strike w:val="false"/>
          <w:color w:val="000000"/>
          <w:sz w:val="20"/>
          <w:u w:val="single"/>
        </w:rPr>
        <w:t>内海 千種</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1年間の縦断調査によるCOVID-19パンデミック下の飲酒行動の変化とその心理社会的要因の検討, 第58回日本アルコール・アディクション医学会学術総会 優秀演題賞, 一般社団法人 日本アルコール・アディクション医学会,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がん医療に従事する看護師の共感疲労生起に関わるモデル検討―看護師の認知的反応に焦点を当てて, 優秀演題賞, 第36回日本サイコオンコロジー学会総会,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熊本 晃大, </w:t>
      </w:r>
      <w:r>
        <w:rPr>
          <w:rFonts w:ascii="" w:hAnsi="" w:cs="" w:eastAsia=""/>
          <w:b w:val="true"/>
          <w:i w:val="false"/>
          <w:strike w:val="false"/>
          <w:color w:val="000000"/>
          <w:sz w:val="20"/>
          <w:u w:val="single"/>
        </w:rPr>
        <w:t>中塚 健太郎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単調作業課題中の休息方法の違いが心理状態及び作業成績に与える影響, 優秀演題賞, 日本自律訓練学会,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眞島 凌, </w:t>
      </w: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石川 信一 : </w:t>
      </w:r>
      <w:r>
        <w:rPr>
          <w:rFonts w:ascii="" w:hAnsi="" w:cs="" w:eastAsia=""/>
          <w:b w:val="false"/>
          <w:i w:val="false"/>
          <w:strike w:val="false"/>
          <w:color w:val="000000"/>
          <w:sz w:val="20"/>
          <w:u w:val="none"/>
        </w:rPr>
        <w:t>精神疾患に対して子どもが有するパブリックスティグマ低減プログラムの効果:小中学生を対象としたシステマティックレビュー, 日本認知・行動療法学会第49回大会 ダイバーシティ推進研究ポスター賞 銀賞, 一般社団法人 日本認知・行動療法学会, 2024年1月.</w:t>
      </w:r>
    </w:p>
    <w:p>
      <w:pPr>
        <w:numPr>
          <w:numId w:val="24"/>
        </w:numPr>
        <w:autoSpaceDE w:val="off"/>
        <w:autoSpaceDN w:val="off"/>
        <w:spacing w:line="-240" w:lineRule="auto"/>
        <w:ind w:left="30"/>
      </w:pPr>
      <w:r>
        <w:rPr>
          <w:rFonts w:ascii="" w:hAnsi="" w:cs="" w:eastAsia=""/>
          <w:b w:val="true"/>
          <w:i w:val="false"/>
          <w:strike w:val="false"/>
          <w:color w:val="000000"/>
          <w:sz w:val="20"/>
          <w:u w:val="single"/>
        </w:rPr>
        <w:t>小田切 康彦</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令和5年度康楽賞, 令和5年度康楽賞, 公益財団法人康楽会, 2024年2月.</w:t>
      </w:r>
    </w:p>
    <w:p>
      <w:pPr>
        <w:numPr>
          <w:numId w:val="24"/>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認知多様性に美術教育はどう貢献可能か: アファンタジアを含めた認知多様性に対応するインクルーシブな美術教育に向けて, 『美術教育学』賞, 美術科教育学会,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福森 崇貴</w:t>
      </w:r>
      <w:r>
        <w:rPr>
          <w:rFonts w:ascii="" w:hAnsi="" w:cs="" w:eastAsia=""/>
          <w:b w:val="true"/>
          <w:i w:val="false"/>
          <w:strike w:val="false"/>
          <w:color w:val="000000"/>
          <w:sz w:val="20"/>
          <w:u w:val="none"/>
        </w:rPr>
        <w:t xml:space="preserve">, 徳島大学総合科学部 福森研究室 : </w:t>
      </w:r>
      <w:r>
        <w:rPr>
          <w:rFonts w:ascii="" w:hAnsi="" w:cs="" w:eastAsia=""/>
          <w:b w:val="false"/>
          <w:i w:val="false"/>
          <w:strike w:val="false"/>
          <w:color w:val="000000"/>
          <w:sz w:val="20"/>
          <w:u w:val="none"/>
        </w:rPr>
        <w:t>グッドサポーター賞, 公益財団法人 日本対がん協会, 2023年12月.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仁子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令和4年度 教養教育賞, 教養教育賞, </w:t>
      </w:r>
      <w:r>
        <w:rPr>
          <w:rFonts w:ascii="" w:hAnsi="" w:cs="" w:eastAsia=""/>
          <w:b w:val="false"/>
          <w:i w:val="false"/>
          <w:strike w:val="false"/>
          <w:color w:val="000000"/>
          <w:sz w:val="20"/>
          <w:u w:val="single"/>
        </w:rPr>
        <w:t>教養教育院</w:t>
      </w:r>
      <w:r>
        <w:rPr>
          <w:rFonts w:ascii="" w:hAnsi="" w:cs="" w:eastAsia=""/>
          <w:b w:val="false"/>
          <w:i w:val="false"/>
          <w:strike w:val="false"/>
          <w:color w:val="000000"/>
          <w:sz w:val="20"/>
          <w:u w:val="none"/>
        </w:rPr>
        <w:t>, 2024年4月.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山本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日本心理学会第18回国際賞奨励賞, </w:t>
      </w:r>
      <w:r>
        <w:rPr>
          <w:rFonts w:ascii="" w:hAnsi="" w:cs="" w:eastAsia=""/>
          <w:b w:val="false"/>
          <w:i w:val="false"/>
          <w:strike w:val="false"/>
          <w:color w:val="000000"/>
          <w:sz w:val="20"/>
          <w:u w:val="single"/>
        </w:rPr>
        <w:t>社団法人 日本心理学会</w:t>
      </w:r>
      <w:r>
        <w:rPr>
          <w:rFonts w:ascii="" w:hAnsi="" w:cs="" w:eastAsia=""/>
          <w:b w:val="false"/>
          <w:i w:val="false"/>
          <w:strike w:val="false"/>
          <w:color w:val="000000"/>
          <w:sz w:val="20"/>
          <w:u w:val="none"/>
        </w:rPr>
        <w:t>,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佐原 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90年の時を超えた沈黙の踊り手たち:9.5mmフィルムに収められた幻影をマッピングする．, GISコミュニティフォーラム マップギャラリー，ストーリーマップ部門 3rd Place, ESRI・GISコミュニティーフォラム,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甲田 宗良</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マインドフルネスによる精神疾患の治療・再発予防・職場復帰支援に関する研究, 第14回総合科学優秀賞, </w:t>
      </w:r>
      <w:r>
        <w:rPr>
          <w:rFonts w:ascii="" w:hAnsi="" w:cs="" w:eastAsia=""/>
          <w:b w:val="false"/>
          <w:i w:val="false"/>
          <w:strike w:val="false"/>
          <w:color w:val="000000"/>
          <w:sz w:val="20"/>
          <w:u w:val="single"/>
        </w:rPr>
        <w:t>社会総合科学域</w:t>
      </w:r>
      <w:r>
        <w:rPr>
          <w:rFonts w:ascii="" w:hAnsi="" w:cs="" w:eastAsia=""/>
          <w:b w:val="false"/>
          <w:i w:val="false"/>
          <w:strike w:val="false"/>
          <w:color w:val="000000"/>
          <w:sz w:val="20"/>
          <w:u w:val="none"/>
        </w:rPr>
        <w:t>, 2024年6月.</w:t>
      </w:r>
    </w:p>
    <w:p>
      <w:pPr>
        <w:numPr>
          <w:numId w:val="25"/>
        </w:numPr>
        <w:autoSpaceDE w:val="off"/>
        <w:autoSpaceDN w:val="off"/>
        <w:spacing w:line="-240" w:lineRule="auto"/>
        <w:ind w:left="30"/>
      </w:pPr>
      <w:r>
        <w:rPr>
          <w:rFonts w:ascii="" w:hAnsi="" w:cs="" w:eastAsia=""/>
          <w:b w:val="true"/>
          <w:i w:val="false"/>
          <w:strike w:val="false"/>
          <w:color w:val="000000"/>
          <w:sz w:val="20"/>
          <w:u w:val="none"/>
        </w:rPr>
        <w:t xml:space="preserve">西村 里奈, </w:t>
      </w:r>
      <w:r>
        <w:rPr>
          <w:rFonts w:ascii="" w:hAnsi="" w:cs="" w:eastAsia=""/>
          <w:b w:val="true"/>
          <w:i w:val="false"/>
          <w:strike w:val="false"/>
          <w:color w:val="000000"/>
          <w:sz w:val="20"/>
          <w:u w:val="single"/>
        </w:rPr>
        <w:t>三浦 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羅 成圭</w:t>
      </w:r>
      <w:r>
        <w:rPr>
          <w:rFonts w:ascii="" w:hAnsi="" w:cs="" w:eastAsia=""/>
          <w:b w:val="true"/>
          <w:i w:val="false"/>
          <w:strike w:val="false"/>
          <w:color w:val="000000"/>
          <w:sz w:val="20"/>
          <w:u w:val="none"/>
        </w:rPr>
        <w:t xml:space="preserve">, 田村 靖明, 中村 みづき, 久我 浩正, 出口 純次 : </w:t>
      </w:r>
      <w:r>
        <w:rPr>
          <w:rFonts w:ascii="" w:hAnsi="" w:cs="" w:eastAsia=""/>
          <w:b w:val="false"/>
          <w:i w:val="false"/>
          <w:strike w:val="false"/>
          <w:color w:val="000000"/>
          <w:sz w:val="20"/>
          <w:u w:val="none"/>
        </w:rPr>
        <w:t xml:space="preserve">一過性の自転車こぎ運動と下肢への電気刺激の併用が動脈スティフネスに及ぼす影響, 第37回日本体力医学会 奨励賞(共同), </w:t>
      </w:r>
      <w:r>
        <w:rPr>
          <w:rFonts w:ascii="" w:hAnsi="" w:cs="" w:eastAsia=""/>
          <w:b w:val="false"/>
          <w:i w:val="false"/>
          <w:strike w:val="false"/>
          <w:color w:val="000000"/>
          <w:sz w:val="20"/>
          <w:u w:val="single"/>
        </w:rPr>
        <w:t>日本体力医学会</w:t>
      </w:r>
      <w:r>
        <w:rPr>
          <w:rFonts w:ascii="" w:hAnsi="" w:cs="" w:eastAsia=""/>
          <w:b w:val="false"/>
          <w:i w:val="false"/>
          <w:strike w:val="false"/>
          <w:color w:val="000000"/>
          <w:sz w:val="20"/>
          <w:u w:val="none"/>
        </w:rPr>
        <w:t>, 2024年9月.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