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Reiko Tomioka,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Sato</w:t>
      </w:r>
      <w:r>
        <w:rPr>
          <w:rFonts w:ascii="" w:hAnsi="" w:cs="" w:eastAsia=""/>
          <w:b w:val="true"/>
          <w:i w:val="false"/>
          <w:strike w:val="false"/>
          <w:color w:val="000000"/>
          <w:sz w:val="20"/>
          <w:u w:val="none"/>
        </w:rPr>
        <w:t xml:space="preserve">, Chiyuki Suzuka,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Observations on the occurrence of exacerbations in clinical course of systemic lupus erythematosus,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112-119, 2008.</w:t>
      </w:r>
    </w:p>
    <w:p>
      <w:pPr>
        <w:numPr>
          <w:numId w:val="5"/>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佐藤 恵子,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371-379,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Akemi Sugita,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Susumu Muto, Akifumi Honjo,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Akiko Itai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and anti-inflammatory effects of a novel IκB kinase β inhibitor, IMD-0354, in a mouse model of allergic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186-198,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Battur Lkhagvaa,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Chiyuki Suzuka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Bestatin, an inhibitor for aminopeptidases, modulates the production of cytokines and chemokines by activated monocytes and macrophages.,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386-391, 2008.</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佐藤 恵子,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目で見る症例 関節リウマチ関連肺病変(非特異性間質性肺炎),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754-759, 2008年4月.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地域医療の充実と基礎医学研究は両立するか?,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15-18, 2008年4月.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医学生に対する地域医療教育の実践とその評価,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122-127, 2008年8月.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放射線治療と肺障害,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107-114,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Takehiro Iwasaki, Shingo Kawaminami, Shino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primary care practice in the University of Tokushima,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81-87,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O17-2 慢性喘息モデルマウスにおける気道上皮産生NGFの気道過敏性への影響(O17 アレルギー動物モデル,口演,第60回日本アレルギー学会秋季学術大会),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1387, 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P3-4 喘息モデルマウスの抗原感作に対するIKKβ-NF-κB経路の影響について(P3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1429, 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P3-7 アレルギー性気道炎症モデルマウスにおけるTARC-PE38の投与効果の検討(P3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1430, 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関節リウマチ患者における抗サイトカイン薬の選択と臨床効果に関する検討, </w:t>
      </w:r>
      <w:r>
        <w:rPr>
          <w:rFonts w:ascii="" w:hAnsi="" w:cs="" w:eastAsia=""/>
          <w:b w:val="false"/>
          <w:i w:val="true"/>
          <w:strike w:val="false"/>
          <w:color w:val="000000"/>
          <w:sz w:val="20"/>
          <w:u w:val="none"/>
        </w:rPr>
        <w:t xml:space="preserve">第55回日本リウマチ学会総会・学術集会, </w:t>
      </w:r>
      <w:r>
        <w:rPr>
          <w:rFonts w:ascii="" w:hAnsi="" w:cs="" w:eastAsia=""/>
          <w:b w:val="false"/>
          <w:i w:val="false"/>
          <w:strike w:val="false"/>
          <w:color w:val="000000"/>
          <w:sz w:val="20"/>
          <w:u w:val="none"/>
        </w:rPr>
        <w:t>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Keiko Miyake,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Chiyuki Suzuka,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receptor-tyrosine kinase inhibitor (gefitinib) augments pneumonitis, but attenuates lung fibrosis in response to radiation injury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174-185,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隆浩, 井口 清太郎, 阿波谷 敏英, 大脇 哲洋, 梶井 英治, 竹内 啓祐,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長谷川 仁志, 前野 哲博, 山本 和利, 三瀬 順一, 神田 健史, 中里 未央, 関田 孝晴 : </w:t>
      </w:r>
      <w:r>
        <w:rPr>
          <w:rFonts w:ascii="" w:hAnsi="" w:cs="" w:eastAsia=""/>
          <w:b w:val="false"/>
          <w:i w:val="false"/>
          <w:strike w:val="false"/>
          <w:color w:val="000000"/>
          <w:sz w:val="20"/>
          <w:u w:val="none"/>
        </w:rPr>
        <w:t xml:space="preserve">本邦の臨床教授制度についての実態調査,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110, 2012年.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啓祐, 前田 隆浩, 井口 清太郎, 阿波谷 敏英, 大脇 哲洋, 梶井 英治,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長谷川 仁志, 前野 哲博, 山本 和利, 三瀬 順一, 神田 健史 : </w:t>
      </w:r>
      <w:r>
        <w:rPr>
          <w:rFonts w:ascii="" w:hAnsi="" w:cs="" w:eastAsia=""/>
          <w:b w:val="false"/>
          <w:i w:val="false"/>
          <w:strike w:val="false"/>
          <w:color w:val="000000"/>
          <w:sz w:val="20"/>
          <w:u w:val="none"/>
        </w:rPr>
        <w:t xml:space="preserve">全国の地域医療教育プログラムの現状-全国アンケート調査結果-,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109,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RS3PE症候群:知っておきたい内科症候群,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1469-1470,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藤本 裕俊,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徳島における医学生，意識調査∼女性医師問題を中心に∼,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脳血管疾患および頭部外傷における高次脳機能障害の出現割合,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地域医療における心臓MDCTの可能性の検討,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僻地医療機関における転送患者の検討,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竹本 成美,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地方の中核病院に勤務する医師が望むこと,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阿部 あかね,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ドネペジル(アリセプト)投与により認知症状が著明に改善した一例,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増田 さら良, 河南 真吾, 中西 嘉憲,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徳島大学医学部生の女性医師問題における意識調査,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頭蓋内疾患における高次脳機能障害の発生頻度,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両側感音性難聴・滲出性中耳炎で発症した顕微鏡的多発血管炎の1例,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527-530,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Yoshinori Nakanishi, Shingo Kawaminami,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Nobuhiko Shimizu,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Teruki Shimizu, Junya Miyata, Mayuko Nakayama,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responses and their predictors in patients with rheumatoid arthritis treated with biological agents.,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77-90,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四宮 文男, 難波 啓一郎, 美馬 紀章,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関節リウマチ予後因子としての抗CCP抗体の臨床的有用性, </w:t>
      </w:r>
      <w:r>
        <w:rPr>
          <w:rFonts w:ascii="" w:hAnsi="" w:cs="" w:eastAsia=""/>
          <w:b w:val="false"/>
          <w:i w:val="true"/>
          <w:strike w:val="false"/>
          <w:color w:val="000000"/>
          <w:sz w:val="20"/>
          <w:u w:val="none"/>
        </w:rPr>
        <w:t xml:space="preserve">第56回日本リウマチ学会総会・学術集会,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S Nishio,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市販のビデオ会議システムを用いた心エコー検査の遠隔診断支援システムの構築,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三宅 孝典, 中西 嘉憲, 河南 真吾,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地域医療現場における専門医の役割と総合医との連携について,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米田 和夫, 稲山 真美, 葉久 貴司,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救急外来での気管支喘息診療における問診の必要性について, </w:t>
      </w:r>
      <w:r>
        <w:rPr>
          <w:rFonts w:ascii="" w:hAnsi="" w:cs="" w:eastAsia=""/>
          <w:b w:val="false"/>
          <w:i w:val="true"/>
          <w:strike w:val="false"/>
          <w:color w:val="000000"/>
          <w:sz w:val="20"/>
          <w:u w:val="none"/>
        </w:rPr>
        <w:t xml:space="preserve">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河南 真吾, 北添 健一,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青木 秀俊, 矢野 充保,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総合病院にて経験した偽膜性腸炎の検討,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悠太郎, 河南 真吾, 三宅 孝典, 秋山 祥子, 吉松 由布子,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徳島県の医師確保における地域文化の有用性について,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吉松 由布子, 河南 真吾,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板東 悠太郎, 三宅 孝典, 秋山 祥子,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学生の立場から考える地域枠∼徳島大学の場合∼,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祥子,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板東 悠太郎, 三宅 孝典, 吉松 由布子,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女子医学生の働く意欲と望む働き方∼アンケート調査より∼,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徳島大学病院と徳島県立海部病院との心エコー遠隔診断支援システムについて,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専門医資格と地域特別枠医学生の卒後義務期間,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川人 圭祐,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臨床研修病院の選択と学生時代の総合診療志向性,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航,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多田 紗彩, 川人 圭祐, 増田 さら良,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コメディカルの視点から見た地域で必要とされる医師の資質・能力・人柄,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潤,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生物学的製剤を投与中に呼吸器感染症を併発した関節リウマチの2症例,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へき地医療拠点病院における専門外来の患者受療動向に及ぼす影響,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141-144,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全疾患を対象とするリハビリテーションの概念 : 疾患に関わらない早期導入の有効性,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123-128,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当院における救急遠隔診療支援システム(k-support)30例の解析, </w:t>
      </w:r>
      <w:r>
        <w:rPr>
          <w:rFonts w:ascii="" w:hAnsi="" w:cs="" w:eastAsia=""/>
          <w:b w:val="false"/>
          <w:i w:val="true"/>
          <w:strike w:val="false"/>
          <w:color w:val="000000"/>
          <w:sz w:val="20"/>
          <w:u w:val="none"/>
        </w:rPr>
        <w:t xml:space="preserve">日本遠隔医療学会雑誌,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214-217,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スマートフォンとインターネットを用いた徳島県立海部病院遠隔診療支援システム(k-support)-急性期脳卒中に対する早期診断・治療への貢献-, </w:t>
      </w:r>
      <w:r>
        <w:rPr>
          <w:rFonts w:ascii="" w:hAnsi="" w:cs="" w:eastAsia=""/>
          <w:b w:val="false"/>
          <w:i w:val="true"/>
          <w:strike w:val="false"/>
          <w:color w:val="000000"/>
          <w:sz w:val="20"/>
          <w:u w:val="none"/>
        </w:rPr>
        <w:t xml:space="preserve">日本遠隔医療学会雑誌,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218-221,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スマートフォンとインターネットを用いた徳島県立海部病院遠隔医療支援 システム(k-support)の導入,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243-250,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Saki Kondo,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Shingo Kawaminami, Yoshinori Nakanishi, Jun Ito, </w:t>
      </w:r>
      <w:r>
        <w:rPr>
          <w:rFonts w:ascii="" w:hAnsi="" w:cs="" w:eastAsia=""/>
          <w:b w:val="true"/>
          <w:i w:val="false"/>
          <w:strike w:val="false"/>
          <w:color w:val="000000"/>
          <w:sz w:val="20"/>
          <w:u w:val="single"/>
        </w:rPr>
        <w:t>Nobuhiko Shimizu</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Teruki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Community-based clinical education increases motivation of medical students to medicine of remote area-comparison between lecture and practice-,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156-161,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小幡 史郎,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k-supportが果たす総合診療医への負担軽減と病院運営への効果,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84-87,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藤本 裕俊, 秋山 祥子, 増田 さら良,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河南 真吾, 中西 嘉憲,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女子医学生の「結婚後仕事を継続する意思」と「医師という職業への興味」, </w:t>
      </w:r>
      <w:r>
        <w:rPr>
          <w:rFonts w:ascii="" w:hAnsi="" w:cs="" w:eastAsia=""/>
          <w:b w:val="false"/>
          <w:i w:val="true"/>
          <w:strike w:val="false"/>
          <w:color w:val="000000"/>
          <w:sz w:val="20"/>
          <w:u w:val="none"/>
        </w:rPr>
        <w:t xml:space="preserve">日本プライマリ・ケア連合学会誌,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心エコー検査におけるリアルタイム遠隔診断支援システムの開発および運用経験,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236-240,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蔵本 俊輔,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健康成人に多発性脾膿瘍を認め，抗生剤単独での治療が奏功した1例,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231-235,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F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H Bando, </w:t>
      </w:r>
      <w:r>
        <w:rPr>
          <w:rFonts w:ascii="" w:hAnsi="" w:cs="" w:eastAsia=""/>
          <w:b w:val="true"/>
          <w:i w:val="false"/>
          <w:strike w:val="false"/>
          <w:color w:val="000000"/>
          <w:sz w:val="20"/>
          <w:u w:val="single"/>
        </w:rPr>
        <w:t>Ryo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support system using mobile device for diagnostic image display and treatment of acute stroke in Japanese depopulated area, </w:t>
      </w:r>
      <w:r>
        <w:rPr>
          <w:rFonts w:ascii="" w:hAnsi="" w:cs="" w:eastAsia=""/>
          <w:b w:val="false"/>
          <w:i w:val="true"/>
          <w:strike w:val="false"/>
          <w:color w:val="000000"/>
          <w:sz w:val="20"/>
          <w:u w:val="none"/>
        </w:rPr>
        <w:t xml:space="preserve">34th International Symposium on Intensive Care and Emergency Medicine, </w:t>
      </w:r>
      <w:r>
        <w:rPr>
          <w:rFonts w:ascii="" w:hAnsi="" w:cs="" w:eastAsia=""/>
          <w:b w:val="false"/>
          <w:i w:val="false"/>
          <w:strike w:val="false"/>
          <w:color w:val="000000"/>
          <w:sz w:val="20"/>
          <w:u w:val="none"/>
        </w:rPr>
        <w:t>Brussels, Mar.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慢性咳嗽として他院で治療されるも改善なく十分な問診から疑われ診断し得た夏型過敏性肺炎の1例,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リアルタイム心エコーによる遠隔診断支援システムを運用して,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航,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多田 紗彩, 川人 圭祐, 増田 さら良,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コメディカルの視点から見た地域で必要とされる医師の資質・能力・人柄,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リアルタイム心エコーによる遠隔診断支援システムを運用して,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地域特別枠学生の卒後義務期間におけるキャリア形成,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川人 圭祐,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学生時代の僻地医療に対する意識と卒後の進路選択,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さら良, 河南 真吾,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女性医師問題に関する医学生の意識について∼二年前の追跡調査を中心に∼,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みかん農家に発症した過敏性肺炎の1例,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高橋 幸志,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スマートフォンとインターネットを用いた海部病院遠隔医療支援システム(k-support)の導入,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清水 伸彦,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徳島県立海部病院の徳島大学病院による遠隔診断支援システムについて,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河南 真吾, 中西 嘉憲,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徳島大学医学部における地域医療教育-過去5年間の地域医療実習を検証する-,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地域医療と総合診療∼地域枠をどう育てるか∼, </w:t>
      </w:r>
      <w:r>
        <w:rPr>
          <w:rFonts w:ascii="" w:hAnsi="" w:cs="" w:eastAsia=""/>
          <w:b w:val="false"/>
          <w:i w:val="true"/>
          <w:strike w:val="false"/>
          <w:color w:val="000000"/>
          <w:sz w:val="20"/>
          <w:u w:val="none"/>
        </w:rPr>
        <w:t xml:space="preserve">第7回日本病院総合診療医学会学術総会,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スマートフォンとインターネットを用いた徳島県立海部病院遠隔診療支援システム(k-support)の導入, </w:t>
      </w:r>
      <w:r>
        <w:rPr>
          <w:rFonts w:ascii="" w:hAnsi="" w:cs="" w:eastAsia=""/>
          <w:b w:val="false"/>
          <w:i w:val="true"/>
          <w:strike w:val="false"/>
          <w:color w:val="000000"/>
          <w:sz w:val="20"/>
          <w:u w:val="none"/>
        </w:rPr>
        <w:t xml:space="preserve">日本遠隔医療学会学術大会 2013,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当院における救急遠隔診療支援システム(k-support)30例の解析, </w:t>
      </w:r>
      <w:r>
        <w:rPr>
          <w:rFonts w:ascii="" w:hAnsi="" w:cs="" w:eastAsia=""/>
          <w:b w:val="false"/>
          <w:i w:val="true"/>
          <w:strike w:val="false"/>
          <w:color w:val="000000"/>
          <w:sz w:val="20"/>
          <w:u w:val="none"/>
        </w:rPr>
        <w:t xml:space="preserve">日本遠隔医療学会学術大会 2013,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結香,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伊藤 潤, 梅谷 一公, 原田 貴文, 中西 嘉憲,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小児救急に対する保護者の意識とかかりつけ医の重要性,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海部病院遠隔診療支援システム(k-support)を用いてrt-PAを投与し，ドクターヘリ搬送による"drip and ship"法を試みた急性期脳梗塞の1例,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三橋 乃梨子, 小幡 史明, 西田 結香, 川人 圭祐, 多田 紗彩, 原田 貴文, 梅谷 一公, 伊藤 潤,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徳島大学病院超音波センターと徳島県立海部病院間の心エコーによる遠隔診断支援システムを運用して,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地域特別枠医学生のキャリアデザインについて,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早紀, 中西 嘉憲, 梅谷 一公, 伊藤 潤, 原田 貴文,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医学科生の進路選択決定因子と医師偏在に及ぼす影響について,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地域中核病院における睡眠時無呼吸症候群の診療状況,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潤,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生物学的製剤を投与中に呼吸器感染症を併発した関節リウマチの2症例,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修平,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地域医療を守る住民啓発運動のあり方,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稜,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河南 真吾, 赤西 嘉憲, 伊藤 潤, 梅谷 一公, 原田 貴文,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へき地における疾患別にみた通院施設に関する検討,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文男, 難波 啓一郎, 美馬 紀章, 倉田 浩充, 芝 篤志,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答島 章公 : </w:t>
      </w:r>
      <w:r>
        <w:rPr>
          <w:rFonts w:ascii="" w:hAnsi="" w:cs="" w:eastAsia=""/>
          <w:b w:val="false"/>
          <w:i w:val="false"/>
          <w:strike w:val="false"/>
          <w:color w:val="000000"/>
          <w:sz w:val="20"/>
          <w:u w:val="none"/>
        </w:rPr>
        <w:t xml:space="preserve">臨床経過とHAQ-DIからみた第1選択BIO: Adalimumabの有用性, </w:t>
      </w:r>
      <w:r>
        <w:rPr>
          <w:rFonts w:ascii="" w:hAnsi="" w:cs="" w:eastAsia=""/>
          <w:b w:val="false"/>
          <w:i w:val="true"/>
          <w:strike w:val="false"/>
          <w:color w:val="000000"/>
          <w:sz w:val="20"/>
          <w:u w:val="none"/>
        </w:rPr>
        <w:t xml:space="preserve">第24回日本リウマチ学会中国・四国支部学術集会,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難波 啓一郎, 芝 篤志, 倉田 浩充,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Infllllliximab効果軽度，特に2次無効例における増量の有用性, </w:t>
      </w:r>
      <w:r>
        <w:rPr>
          <w:rFonts w:ascii="" w:hAnsi="" w:cs="" w:eastAsia=""/>
          <w:b w:val="false"/>
          <w:i w:val="true"/>
          <w:strike w:val="false"/>
          <w:color w:val="000000"/>
          <w:sz w:val="20"/>
          <w:u w:val="none"/>
        </w:rPr>
        <w:t xml:space="preserve">第24回日本リウマチ学会中国・四国支部学術集会,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小幡 史明, 森 敬子,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海部病院遠隔診療支援システム(k-support)を用いた急性期脳梗塞患者に対するrt-PA静注療法の"drip amd ship"法の試み,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関節リウマチ, 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アナフィラキシー・血管浮腫, 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坂東 弘康 : </w:t>
      </w:r>
      <w:r>
        <w:rPr>
          <w:rFonts w:ascii="" w:hAnsi="" w:cs="" w:eastAsia=""/>
          <w:b w:val="false"/>
          <w:i w:val="false"/>
          <w:strike w:val="false"/>
          <w:color w:val="000000"/>
          <w:sz w:val="20"/>
          <w:u w:val="none"/>
        </w:rPr>
        <w:t xml:space="preserve">遠隔画像診断治療補助システム(k-support)を用いてrt-PAを投与した急性期脳梗塞の1例 ドクターヘリ搬送による"drip and ship"法の試み, </w:t>
      </w:r>
      <w:r>
        <w:rPr>
          <w:rFonts w:ascii="" w:hAnsi="" w:cs="" w:eastAsia=""/>
          <w:b w:val="false"/>
          <w:i w:val="true"/>
          <w:strike w:val="false"/>
          <w:color w:val="000000"/>
          <w:sz w:val="20"/>
          <w:u w:val="none"/>
        </w:rPr>
        <w:t xml:space="preserve">救急医学,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1111-1114,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遠隔画像診断治療補助システム(k-support)を用いてrt-PAを投与した急性期脳梗塞の1例∼ドクターヘリ搬送による``drip and ship''法の試み∼, </w:t>
      </w:r>
      <w:r>
        <w:rPr>
          <w:rFonts w:ascii="" w:hAnsi="" w:cs="" w:eastAsia=""/>
          <w:b w:val="false"/>
          <w:i w:val="true"/>
          <w:strike w:val="false"/>
          <w:color w:val="000000"/>
          <w:sz w:val="20"/>
          <w:u w:val="none"/>
        </w:rPr>
        <w:t xml:space="preserve">救急医学,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1111-1114,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長瀬 紗季, 生田 奈央,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医療過疎地域における急性期脳梗塞患者に対するrt-PA静注療法, </w:t>
      </w:r>
      <w:r>
        <w:rPr>
          <w:rFonts w:ascii="" w:hAnsi="" w:cs="" w:eastAsia=""/>
          <w:b w:val="false"/>
          <w:i w:val="true"/>
          <w:strike w:val="false"/>
          <w:color w:val="000000"/>
          <w:sz w:val="20"/>
          <w:u w:val="single"/>
        </w:rPr>
        <w:t>日本プライマリ・ケア連合学会誌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18-22,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森 敬子,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NSAIDs(loxoprofen)が原因と考えられた薬剤性尿細管間質性肺炎の1例,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491-495,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三橋 乃梨子 : </w:t>
      </w:r>
      <w:r>
        <w:rPr>
          <w:rFonts w:ascii="" w:hAnsi="" w:cs="" w:eastAsia=""/>
          <w:b w:val="false"/>
          <w:i w:val="false"/>
          <w:strike w:val="false"/>
          <w:color w:val="000000"/>
          <w:sz w:val="20"/>
          <w:u w:val="none"/>
        </w:rPr>
        <w:t xml:space="preserve">スマートデバイスとインターネットを用いた医療過疎地域での脳卒中支援システムの導入,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89-95,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Yoshinori Nakanishi, Shingo Kawaminami, </w:t>
      </w:r>
      <w:r>
        <w:rPr>
          <w:rFonts w:ascii="" w:hAnsi="" w:cs="" w:eastAsia=""/>
          <w:b w:val="true"/>
          <w:i w:val="false"/>
          <w:strike w:val="false"/>
          <w:color w:val="000000"/>
          <w:sz w:val="20"/>
          <w:u w:val="single"/>
        </w:rPr>
        <w:t>Nobuhiko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Breathers Have Higher Prevalence of Atopic Dermatitis in Preschool Children, </w:t>
      </w:r>
      <w:r>
        <w:rPr>
          <w:rFonts w:ascii="" w:hAnsi="" w:cs="" w:eastAsia=""/>
          <w:b w:val="false"/>
          <w:i w:val="true"/>
          <w:strike w:val="false"/>
          <w:color w:val="000000"/>
          <w:sz w:val="20"/>
          <w:u w:val="none"/>
        </w:rPr>
        <w:t xml:space="preserve">RCGP Annual Primary Care Conference,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Oct.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Breathers Have Higher Prevalence of Atopic Dermatitis in Preschool Children, </w:t>
      </w:r>
      <w:r>
        <w:rPr>
          <w:rFonts w:ascii="" w:hAnsi="" w:cs="" w:eastAsia=""/>
          <w:b w:val="false"/>
          <w:i w:val="true"/>
          <w:strike w:val="false"/>
          <w:color w:val="000000"/>
          <w:sz w:val="20"/>
          <w:u w:val="none"/>
        </w:rPr>
        <w:t xml:space="preserve">RCGP Annual Primary Care Conference,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Oct.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Infliximab効果軽度，特に2次無効例における増量の有用性, </w:t>
      </w:r>
      <w:r>
        <w:rPr>
          <w:rFonts w:ascii="" w:hAnsi="" w:cs="" w:eastAsia=""/>
          <w:b w:val="false"/>
          <w:i w:val="true"/>
          <w:strike w:val="false"/>
          <w:color w:val="000000"/>
          <w:sz w:val="20"/>
          <w:u w:val="none"/>
        </w:rPr>
        <w:t xml:space="preserve">第58回日本リウマチ学会総会・学術集会,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宏樹, 三橋 乃梨子,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地域中核病院における遠隔画像診断に基づく診療支援の有用性,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多田 紗彩,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幼児の生活習慣と疾病罹患率の関連性の評価,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救急隊への海部病院遠隔診療支援システム(k-support)の導入∼救命率向上を目指して∼,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三橋 乃梨子, 小幡 史明, 浦岡 秀行,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西田 結香, 中西 嘉憲,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徳島県南の僻地医療拠点病院における救急医療ヘリコプター(以下ドクターヘリ)の利用状況,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広瀬 敏幸,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肺がん術後連携クリティカルパスが術後再発の早期発見および治療に有用であった1例,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結香,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藤本 稜, 多田 紗彩, 加藤 修平, 近藤 早紀, 原田 貴文, 梅谷 一公, 伊藤 潤,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徳島県における小児救急に対する保護者の意識とかかりつけ医の重要性,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藤本 稜,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へき地における医療満足度について,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加藤 修平,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地域医療を守る住民啓発活動のあり方,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医学生実習を受け入れて-5年間の経験よりー, </w:t>
      </w:r>
      <w:r>
        <w:rPr>
          <w:rFonts w:ascii="" w:hAnsi="" w:cs="" w:eastAsia=""/>
          <w:b w:val="false"/>
          <w:i w:val="true"/>
          <w:strike w:val="false"/>
          <w:color w:val="000000"/>
          <w:sz w:val="20"/>
          <w:u w:val="none"/>
        </w:rPr>
        <w:t xml:space="preserve">第110回 日本内科学会四国地区支部主催四国地方会 徳島,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長谷 加容子, 山村 篤司郎, 堀内 宣昭,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肺野すりガラス陰影の鑑別診断に苦慮し，のちにニューモシスチス肺炎を発症した後天性免疫不全症候群の診断に至った1例, </w:t>
      </w:r>
      <w:r>
        <w:rPr>
          <w:rFonts w:ascii="" w:hAnsi="" w:cs="" w:eastAsia=""/>
          <w:b w:val="false"/>
          <w:i w:val="true"/>
          <w:strike w:val="false"/>
          <w:color w:val="000000"/>
          <w:sz w:val="20"/>
          <w:u w:val="none"/>
        </w:rPr>
        <w:t xml:space="preserve">第51回日本呼吸器学会中国・四国地方会,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連携・協働∼総合医の育成を通して見えてきたこと∼, </w:t>
      </w:r>
      <w:r>
        <w:rPr>
          <w:rFonts w:ascii="" w:hAnsi="" w:cs="" w:eastAsia=""/>
          <w:b w:val="false"/>
          <w:i w:val="true"/>
          <w:strike w:val="false"/>
          <w:color w:val="000000"/>
          <w:sz w:val="20"/>
          <w:u w:val="none"/>
        </w:rPr>
        <w:t xml:space="preserve">第45回日本看護学会-慢性期看護-学術集会,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へき地医療拠点病院における必要医師数の調査,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徳島大学医学生における地域医療実習前後の地域医療への関心の度合いが卒後の進路に及ぼす影響について,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夏井 純平,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徳島県海部郡における転送患者の検討,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森川 史野,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日中および夜間の口呼吸(mouth breathing)と幼児のアトピー性皮膚炎との関連,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なほみ,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新専門医制度についての医学生への意識調査,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橋本 崇代,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医学生実習を受け入れて(第2報),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三橋 乃梨子, 小幡 史明 : </w:t>
      </w:r>
      <w:r>
        <w:rPr>
          <w:rFonts w:ascii="" w:hAnsi="" w:cs="" w:eastAsia=""/>
          <w:b w:val="false"/>
          <w:i w:val="false"/>
          <w:strike w:val="false"/>
          <w:color w:val="000000"/>
          <w:sz w:val="20"/>
          <w:u w:val="none"/>
        </w:rPr>
        <w:t xml:space="preserve">海部地域に対する急性期脳卒中診療支援 -寄付講座の検証-,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Yoshinori Nakanishi, Shingo Kawaminami, </w:t>
      </w:r>
      <w:r>
        <w:rPr>
          <w:rFonts w:ascii="" w:hAnsi="" w:cs="" w:eastAsia=""/>
          <w:b w:val="true"/>
          <w:i w:val="false"/>
          <w:strike w:val="false"/>
          <w:color w:val="000000"/>
          <w:sz w:val="20"/>
          <w:u w:val="single"/>
        </w:rPr>
        <w:t>Teruki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Shino Yuasa, </w:t>
      </w:r>
      <w:r>
        <w:rPr>
          <w:rFonts w:ascii="" w:hAnsi="" w:cs="" w:eastAsia=""/>
          <w:b w:val="true"/>
          <w:i w:val="false"/>
          <w:strike w:val="false"/>
          <w:color w:val="000000"/>
          <w:sz w:val="20"/>
          <w:u w:val="single"/>
        </w:rPr>
        <w:t>Nobuhiko Shimizu</w:t>
      </w:r>
      <w:r>
        <w:rPr>
          <w:rFonts w:ascii="" w:hAnsi="" w:cs="" w:eastAsia=""/>
          <w:b w:val="true"/>
          <w:i w:val="false"/>
          <w:strike w:val="false"/>
          <w:color w:val="000000"/>
          <w:sz w:val="20"/>
          <w:u w:val="none"/>
        </w:rPr>
        <w:t xml:space="preserve">, Mitsuhiro Kohno, </w:t>
      </w:r>
      <w:r>
        <w:rPr>
          <w:rFonts w:ascii="" w:hAnsi="" w:cs="" w:eastAsia=""/>
          <w:b w:val="true"/>
          <w:i w:val="false"/>
          <w:strike w:val="false"/>
          <w:color w:val="000000"/>
          <w:sz w:val="20"/>
          <w:u w:val="single"/>
        </w:rPr>
        <w:t>Atsushi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Mouth Breathing and Atopic Dermatitis in Japanese Children 2-6 years Old: A Population-Based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e0125916,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藤井 健司, 速井 良三, 奥谷 圭介, 浜中 光明,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関節リウマチ治療におけるIguratimodの位置づけ，Methotrexate不適応・不応例に対する有用性, </w:t>
      </w:r>
      <w:r>
        <w:rPr>
          <w:rFonts w:ascii="" w:hAnsi="" w:cs="" w:eastAsia=""/>
          <w:b w:val="false"/>
          <w:i w:val="true"/>
          <w:strike w:val="false"/>
          <w:color w:val="000000"/>
          <w:sz w:val="20"/>
          <w:u w:val="single"/>
        </w:rPr>
        <w:t>日本関節病学会誌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465-472,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堀内 宣昭, 長谷 加容子, 山村 篤司郎,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異なる臨床経過を呈したニューモシスチス肺炎の3例,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MTX併用の有無によるTocilizumabの効果および継続率の比較, </w:t>
      </w:r>
      <w:r>
        <w:rPr>
          <w:rFonts w:ascii="" w:hAnsi="" w:cs="" w:eastAsia=""/>
          <w:b w:val="false"/>
          <w:i w:val="true"/>
          <w:strike w:val="false"/>
          <w:color w:val="000000"/>
          <w:sz w:val="20"/>
          <w:u w:val="none"/>
        </w:rPr>
        <w:t xml:space="preserve">第59回日本リウマチ学会総会・学術集会,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徳島県のへき地医療拠点病院における診療科別医師不足に関する調査, </w:t>
      </w:r>
      <w:r>
        <w:rPr>
          <w:rFonts w:ascii="" w:hAnsi="" w:cs="" w:eastAsia=""/>
          <w:b w:val="false"/>
          <w:i w:val="true"/>
          <w:strike w:val="false"/>
          <w:color w:val="000000"/>
          <w:sz w:val="20"/>
          <w:u w:val="none"/>
        </w:rPr>
        <w:t xml:space="preserve">第6回日本プライマリ・ケア連合学会学術大会,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森川 史野,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口呼吸判定に有効な質問票の作成, </w:t>
      </w:r>
      <w:r>
        <w:rPr>
          <w:rFonts w:ascii="" w:hAnsi="" w:cs="" w:eastAsia=""/>
          <w:b w:val="false"/>
          <w:i w:val="true"/>
          <w:strike w:val="false"/>
          <w:color w:val="000000"/>
          <w:sz w:val="20"/>
          <w:u w:val="none"/>
        </w:rPr>
        <w:t xml:space="preserve">第6回日本プライマリ・ケア連合学会学術大会,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偶発的に発見された急性巣状細菌性腎炎の一例,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漆原 菜桜,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生活習慣病に影響する潜在要因の検討,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徳島県における医師の偏在状況とその理由に関する調査研究,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功志,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高齢者の死生観とその形成要因,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松田 啓次, 折野 真哉,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徳島県海部郡医療方言用語集作成の試み,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Methotrexate不適応・不応例に対するIgulatimod投与の有用性, </w:t>
      </w:r>
      <w:r>
        <w:rPr>
          <w:rFonts w:ascii="" w:hAnsi="" w:cs="" w:eastAsia=""/>
          <w:b w:val="false"/>
          <w:i w:val="true"/>
          <w:strike w:val="false"/>
          <w:color w:val="000000"/>
          <w:sz w:val="20"/>
          <w:u w:val="none"/>
        </w:rPr>
        <w:t xml:space="preserve">第26回日本リウマチ学会中国・四国支部学術集会,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岩佐 みゆき,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徳島大学在学の女子医学生・卒後の女性医師のワークライフバランスについて,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チームで守る地域医療 ―総合医育成への取り組み―, </w:t>
      </w:r>
      <w:r>
        <w:rPr>
          <w:rFonts w:ascii="" w:hAnsi="" w:cs="" w:eastAsia=""/>
          <w:b w:val="false"/>
          <w:i w:val="true"/>
          <w:strike w:val="false"/>
          <w:color w:val="000000"/>
          <w:sz w:val="20"/>
          <w:u w:val="none"/>
        </w:rPr>
        <w:t xml:space="preserve">第15回日本医療マネジメント学会香川支部学術集会, </w:t>
      </w:r>
      <w:r>
        <w:rPr>
          <w:rFonts w:ascii="" w:hAnsi="" w:cs="" w:eastAsia=""/>
          <w:b w:val="false"/>
          <w:i w:val="false"/>
          <w:strike w:val="false"/>
          <w:color w:val="000000"/>
          <w:sz w:val="20"/>
          <w:u w:val="none"/>
        </w:rPr>
        <w:t>2016年3月.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Drip-and-ship thrombolytic therapy Supported by the telestroke system for acute ischemic stroke patients living in medically under-served Areas.,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753-758,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efficacy and safety of 10-mg empagliflozin every day versus every other day in Japanese patients with Type 2 Diabetes Melllitus: a pilot trial.,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50-57,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藤井 健司,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RA治療におけるIguratimodの位置づけ,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藤井 健司,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RA未診断関節炎の臨床所見と経過,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岩佐 みゆき,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徳島大学在学の女子医学生のワークライフバランスについて,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佐藤 功志,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経管栄養を望む気持ちは，自分の場合より両親の場合で強い,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由岐病院から美波病院へ∼連携・教育・災害対策の場に∼,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漆原 菜桜,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Breathingと慢性中耳炎，甲状腺疾患との関連,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徳島大学における地域医療に貢献する医師の育成,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海部郡の地域医療をよくするには?,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ZambiaのMwinilunga郡病院における疾患の実態,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圭,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総合診療専門医志向を持つ医学生の特徴について,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桃子,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海部病院遠隔診療支援システム``k-support''導入による急性期脳卒中予後調査,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三橋 七重,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冷え性と生活習慣の関係について,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橋本 崇代,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南海トラフ巨大地震・津波に備えて(第2報),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南海トラフ巨大地震に備えて∼美波病院の取り組み∼, </w:t>
      </w:r>
      <w:r>
        <w:rPr>
          <w:rFonts w:ascii="" w:hAnsi="" w:cs="" w:eastAsia=""/>
          <w:b w:val="false"/>
          <w:i w:val="true"/>
          <w:strike w:val="false"/>
          <w:color w:val="000000"/>
          <w:sz w:val="20"/>
          <w:u w:val="none"/>
        </w:rPr>
        <w:t xml:space="preserve">第40回徳島県国保診療施設地域医療学会,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梅本 良雄,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橋本 崇代,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地域におけるがん診療の実践,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Keisuke Kawahito,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Hiroki Tanaka,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medical students who would like to be a generalist physician and contribute to remote area medicine.,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210-216,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徳島県での後期研修プログラムで初の家庭医療専門医になって,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632-638, 2017年8月.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研修医・専攻医における国際医療研修プログラム∼徳島県の試み∼,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三橋 七重,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慢性頭痛に関連する生活習慣の検討,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南海トラフ巨大地震に備えて∼美波病院の取り組み∼,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田畑 良,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山村 圭, 三橋 七重 : </w:t>
      </w:r>
      <w:r>
        <w:rPr>
          <w:rFonts w:ascii="" w:hAnsi="" w:cs="" w:eastAsia=""/>
          <w:b w:val="false"/>
          <w:i w:val="false"/>
          <w:strike w:val="false"/>
          <w:color w:val="000000"/>
          <w:sz w:val="20"/>
          <w:u w:val="none"/>
        </w:rPr>
        <w:t xml:space="preserve">徳島県でのプログラムで初の家庭医療専門医を取得して,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山村 圭,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医学生における総合診療志向，臓器別専門医志向の比較,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小病院におけるエンドオブライフケアの問題点,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広瀬 敏幸, 有馬 信夫, 市原 新一郎, 片岡 秀之, 田岡 真理子,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地域医療完結型をめざして，当院での取り組みについて,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中崎 真理,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北市 雅代,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在宅医療での栄養サポートを考える, </w:t>
      </w:r>
      <w:r>
        <w:rPr>
          <w:rFonts w:ascii="" w:hAnsi="" w:cs="" w:eastAsia=""/>
          <w:b w:val="false"/>
          <w:i w:val="true"/>
          <w:strike w:val="false"/>
          <w:color w:val="000000"/>
          <w:sz w:val="20"/>
          <w:u w:val="none"/>
        </w:rPr>
        <w:t xml:space="preserve">第17回日本プライマリ・ケア学会四国ブロック支部大会/第24回四国地域医学研究会合同学術集会,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梨沙,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中西 嘉巳,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生活習慣が糖尿病と睡眠に与える影響,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宮岡 満里奈,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宗像 昌子,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笠松 哲司, 折野 真哉, 佐々木 清美, 本田 壮一,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在宅医療における患者漢族の不安感とその要因,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中西 渓介,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團 博文, 鬼頭 秀樹,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徳島県山間部の病院における通院費用が患者に与える負担,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金澤 豪,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清水 輝記,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漢方専門病院における漢方薬処方の特徴と病院総合診療外来への応用について,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徳島大学病院総合診療部の初診患者動向の分析,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Hikaru Fujino,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Mamiko Takahashi, Tomoko Maruhashi, Kengo Udaka, Masami Iwasa, Shiro Fujii, 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Cryptosporidiosis in a transplant recipient with severe intractable diarrhea: Detection of Cryptosporidium oocysts by intestinal biopsies., </w:t>
      </w:r>
      <w:r>
        <w:rPr>
          <w:rFonts w:ascii="" w:hAnsi="" w:cs="" w:eastAsia=""/>
          <w:b w:val="false"/>
          <w:i w:val="true"/>
          <w:strike w:val="false"/>
          <w:color w:val="000000"/>
          <w:sz w:val="20"/>
          <w:u w:val="single"/>
        </w:rPr>
        <w:t>Transplant Infectious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e12826,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岡本 惠暢, 高橋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不明熱と著明な高CRP血症で発症したde novo CD20陰性びまん性大細胞型B細胞リンパ腫の1例,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193-200,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Keisuke Kawahito, Keisuke Inaba, Kaori Inaba,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Kazumasa Umetani,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associated with the therapeutic resnponse in patinents with polymyalgia rheumatica and remitting seronegative symmertrical synovitis with pitting edema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112-118,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1903-1917,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Ariunzaya Bat-Erdene, Yasunobu Okamoto,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muscle mass after chemotherapy in patients with newly diagnosed multiple myeloma., </w:t>
      </w:r>
      <w:r>
        <w:rPr>
          <w:rFonts w:ascii="" w:hAnsi="" w:cs="" w:eastAsia=""/>
          <w:b w:val="false"/>
          <w:i w:val="true"/>
          <w:strike w:val="false"/>
          <w:color w:val="000000"/>
          <w:sz w:val="20"/>
          <w:u w:val="none"/>
        </w:rPr>
        <w:t xml:space="preserve">Esmo asia 2018, </w:t>
      </w:r>
      <w:r>
        <w:rPr>
          <w:rFonts w:ascii="" w:hAnsi="" w:cs="" w:eastAsia=""/>
          <w:b w:val="false"/>
          <w:i w:val="false"/>
          <w:strike w:val="false"/>
          <w:color w:val="000000"/>
          <w:sz w:val="20"/>
          <w:u w:val="none"/>
        </w:rPr>
        <w:t>Nov.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桜間 康太, 小倉 佑一朗, 河口 あゆみ, 三橋 七重, 山村 圭,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四国4県のプライマリ・ケアに関心を持つ学生を主体とした交流会の開催, </w:t>
      </w:r>
      <w:r>
        <w:rPr>
          <w:rFonts w:ascii="" w:hAnsi="" w:cs="" w:eastAsia=""/>
          <w:b w:val="false"/>
          <w:i w:val="true"/>
          <w:strike w:val="false"/>
          <w:color w:val="000000"/>
          <w:sz w:val="20"/>
          <w:u w:val="none"/>
        </w:rPr>
        <w:t xml:space="preserve">第9回日本プライマリ・ケア連合学会学術大会,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金澤 豪,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清水 輝記,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漢方専門病院と国内全体における漢方薬処方の傾向の差について, </w:t>
      </w:r>
      <w:r>
        <w:rPr>
          <w:rFonts w:ascii="" w:hAnsi="" w:cs="" w:eastAsia=""/>
          <w:b w:val="false"/>
          <w:i w:val="true"/>
          <w:strike w:val="false"/>
          <w:color w:val="000000"/>
          <w:sz w:val="20"/>
          <w:u w:val="none"/>
        </w:rPr>
        <w:t xml:space="preserve">第9回日本プライマリ・ケア連合学会学術大会,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北市 雅代, 小笠原 卓, 清久 泰司,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地域での内分泌診療∼高カルシウム血症の2症例より∼,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加部 一行, 瀬尾 浩二,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松本 直也, </w:t>
      </w:r>
      <w:r>
        <w:rPr>
          <w:rFonts w:ascii="" w:hAnsi="" w:cs="" w:eastAsia=""/>
          <w:b w:val="true"/>
          <w:i w:val="false"/>
          <w:strike w:val="false"/>
          <w:color w:val="000000"/>
          <w:sz w:val="20"/>
          <w:u w:val="single"/>
        </w:rPr>
        <w:t>金川 泰彦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リブレ使用糖尿病患者の検討,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川人 圭祐, 宮武 亜希子,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女性医師の就業に対する育児環境要因の検討,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複数の病院・診療科で数年間診断にいたらなかったSAPHO症候群の一例,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災害対策への総合診療の意義∼ポスト高松大会のあゆみ∼,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早渕 修,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市原 新一郎 : </w:t>
      </w:r>
      <w:r>
        <w:rPr>
          <w:rFonts w:ascii="" w:hAnsi="" w:cs="" w:eastAsia=""/>
          <w:b w:val="false"/>
          <w:i w:val="false"/>
          <w:strike w:val="false"/>
          <w:color w:val="000000"/>
          <w:sz w:val="20"/>
          <w:u w:val="none"/>
        </w:rPr>
        <w:t xml:space="preserve">メディカルゾーンによって育むプライマリ・ケア,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壮一, 橋本 崇代,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2018年の災害対策をふりかえって,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Koji Sato, Keisuke Kawahito,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elderly individuals wish for enteral tube feeding more strongly for their parents than for themselves,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258-263,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Minaho Kanamori, Yutaroh Nagase,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Keisuke Kawahito,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Past infections are associated with low levels of anti-citrullinated protein autoantibodies in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182-188, 2020.</w:t>
      </w:r>
    </w:p>
    <w:p>
      <w:pPr>
        <w:numPr>
          <w:numId w:val="17"/>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Shino Morikawa, Nao Urushihara,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mouth breathing and thyroid disease, </w:t>
      </w:r>
      <w:r>
        <w:rPr>
          <w:rFonts w:ascii="" w:hAnsi="" w:cs="" w:eastAsia=""/>
          <w:b w:val="false"/>
          <w:i w:val="true"/>
          <w:strike w:val="false"/>
          <w:color w:val="000000"/>
          <w:sz w:val="20"/>
          <w:u w:val="none"/>
        </w:rPr>
        <w:t xml:space="preserve">WONCA APR Conference 2019, </w:t>
      </w:r>
      <w:r>
        <w:rPr>
          <w:rFonts w:ascii="" w:hAnsi="" w:cs="" w:eastAsia=""/>
          <w:b w:val="false"/>
          <w:i w:val="false"/>
          <w:strike w:val="false"/>
          <w:color w:val="000000"/>
          <w:sz w:val="20"/>
          <w:u w:val="none"/>
        </w:rPr>
        <w:t>May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渡辺 崇友,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睡眠時の口呼吸防止テープの有効性の検討,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加島 嵩之,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本田 壮一, 坂東 弘康,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喫煙などの生活習慣と嚥下障害に関する調査,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女性医師の就業継続に必要な環境要因の検討,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剛史,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宮武 亜希子,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坂東 弘康,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終末期がん患者が看取りの場所として在宅を選ぶ要因,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南 千代,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認定臨床宗教師を招いてスピリチュアルペインに取り組む終末期ケア,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徳島大学病院総合診療部開設後2年間の動向分析,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多田 航生,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伊田 百美杏, 成田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問診と口腔内の観察によって診断に至った歯科金属アレルギーによる皮疹の一例,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徳島大学病院総合診療部における初診患者の動向分析,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千智,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宮武 亜希子,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HAD尺度を用いた在宅医療における患者家族の不安の評価とその要因についての検討,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金森 南帆,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関節リウマチに関わる生活環境因子に関する研究,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「通所介護利用高齢者へのアート作業の取り組みと研究活動報告」(ポスター発表), </w:t>
      </w:r>
      <w:r>
        <w:rPr>
          <w:rFonts w:ascii="" w:hAnsi="" w:cs="" w:eastAsia=""/>
          <w:b w:val="false"/>
          <w:i w:val="true"/>
          <w:strike w:val="false"/>
          <w:color w:val="000000"/>
          <w:sz w:val="20"/>
          <w:u w:val="none"/>
        </w:rPr>
        <w:t xml:space="preserve">第14回日本プライマリ・ケア連合学術大会,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「介護老人保健施設におけるアート作業研究の試み ―マスキングテープアート作業は後期高齢者に効果的か―」(ポスター発表), </w:t>
      </w:r>
      <w:r>
        <w:rPr>
          <w:rFonts w:ascii="" w:hAnsi="" w:cs="" w:eastAsia=""/>
          <w:b w:val="false"/>
          <w:i w:val="true"/>
          <w:strike w:val="false"/>
          <w:color w:val="000000"/>
          <w:sz w:val="20"/>
          <w:u w:val="none"/>
        </w:rPr>
        <w:t xml:space="preserve">徳島県地域包括ケアシステム学会第6回学術集会, </w:t>
      </w:r>
      <w:r>
        <w:rPr>
          <w:rFonts w:ascii="" w:hAnsi="" w:cs="" w:eastAsia=""/>
          <w:b w:val="false"/>
          <w:i w:val="false"/>
          <w:strike w:val="false"/>
          <w:color w:val="000000"/>
          <w:sz w:val="20"/>
          <w:u w:val="none"/>
        </w:rPr>
        <w:t>2023年8月.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石田 晃基,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金子 遥祐, </w:t>
      </w:r>
      <w:r>
        <w:rPr>
          <w:rFonts w:ascii="" w:hAnsi="" w:cs="" w:eastAsia=""/>
          <w:b w:val="true"/>
          <w:i w:val="false"/>
          <w:strike w:val="false"/>
          <w:color w:val="000000"/>
          <w:sz w:val="20"/>
          <w:u w:val="single"/>
        </w:rPr>
        <w:t>川人 圭祐</w:t>
      </w:r>
      <w:r>
        <w:rPr>
          <w:rFonts w:ascii="" w:hAnsi="" w:cs="" w:eastAsia=""/>
          <w:b w:val="true"/>
          <w:i w:val="false"/>
          <w:strike w:val="false"/>
          <w:color w:val="000000"/>
          <w:sz w:val="20"/>
          <w:u w:val="none"/>
        </w:rPr>
        <w:t xml:space="preserve">, 別宮 彰起, 細木 美苗, 森 建介, 伊丹 加奈子, 勝瀬 昌代, 花岡 賀美,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浦岡 秀行,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非がん在宅療養患者における予後予測指標の有用性についての検討,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Koki Ishida,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Yousuke Kaneko, </w:t>
      </w:r>
      <w:r>
        <w:rPr>
          <w:rFonts w:ascii="" w:hAnsi="" w:cs="" w:eastAsia=""/>
          <w:b w:val="true"/>
          <w:i w:val="false"/>
          <w:strike w:val="false"/>
          <w:color w:val="000000"/>
          <w:sz w:val="20"/>
          <w:u w:val="single"/>
        </w:rPr>
        <w:t>Keisuke Kawahito</w:t>
      </w:r>
      <w:r>
        <w:rPr>
          <w:rFonts w:ascii="" w:hAnsi="" w:cs="" w:eastAsia=""/>
          <w:b w:val="true"/>
          <w:i w:val="false"/>
          <w:strike w:val="false"/>
          <w:color w:val="000000"/>
          <w:sz w:val="20"/>
          <w:u w:val="none"/>
        </w:rPr>
        <w:t xml:space="preserve">, Shoki Bekku, Minae Hosoki, Kensuke Mori, Kanako Itami, Masayo Katsuse, Yoshimi Hanaoka,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Palliative Prognostic Index, Objective Prognostic Score, and Neutrophil-Lymphocyte Ratio/Albumin Ratio As Prognostic Indicators for Patients Without Cancer Receiving Home-Visit Palliative Care: A Pilot Study at a Community General Hospital.,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 Fujiyoshi, S Kohsaka, J Hata, M Hara, H Kai, D Masuda, N Miyamatsu, Y Nishio, M Ogura,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Sekiguchi, Y Takeya, K Tamura, A Wakatsuki, H Yoshida, Y Fujioka, R Fukazawa, O Hamada, A Higashiyama, M Kabayama, K Kanaoka, K Kawaguchi, S Kosaka, A Kunimura, A Miyazaki, M Nii, M Sawano, M Terauchi,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T Akasaka, T Minamino, K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JCS 2023 Guideline on the Primary Prevention of Coronary Artery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763-842,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Noda, D Tamagami, K Morinishi, Y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none"/>
        </w:rPr>
        <w:t xml:space="preserve">Int Heart J,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 太貴, 石田 晃基,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金子 遙祐, 細木 美苗, 森 建,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内科救急疾患患者におけるRespiratory adjusted shock indexの有用性,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